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141CB591" w14:textId="3E071518" w:rsidR="006144E9" w:rsidRPr="00CE3AF2" w:rsidRDefault="008D7DED" w:rsidP="00710F69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bCs/>
        </w:rPr>
      </w:pPr>
      <w:r w:rsidRPr="0085511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„Baum steht!“</w:t>
      </w:r>
      <w:r w:rsidR="00710F69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r w:rsidR="00D55F6F" w:rsidRPr="00CE3AF2">
        <w:rPr>
          <w:rFonts w:asciiTheme="minorHAnsi" w:hAnsiTheme="minorHAnsi" w:cstheme="minorHAnsi"/>
          <w:b/>
          <w:color w:val="000000"/>
          <w:kern w:val="36"/>
          <w:sz w:val="40"/>
          <w:szCs w:val="40"/>
          <w:lang w:eastAsia="de-DE"/>
        </w:rPr>
        <w:t xml:space="preserve">Zum </w:t>
      </w:r>
      <w:r w:rsidR="00CE3AF2" w:rsidRPr="00CE3AF2">
        <w:rPr>
          <w:rFonts w:asciiTheme="minorHAnsi" w:hAnsiTheme="minorHAnsi" w:cstheme="minorHAnsi"/>
          <w:b/>
          <w:color w:val="000000"/>
          <w:kern w:val="36"/>
          <w:sz w:val="40"/>
          <w:szCs w:val="40"/>
          <w:lang w:eastAsia="de-DE"/>
        </w:rPr>
        <w:t xml:space="preserve">30. </w:t>
      </w:r>
      <w:r w:rsidR="00D55F6F" w:rsidRPr="00CE3AF2">
        <w:rPr>
          <w:rFonts w:asciiTheme="minorHAnsi" w:hAnsiTheme="minorHAnsi" w:cstheme="minorHAnsi"/>
          <w:b/>
          <w:color w:val="000000"/>
          <w:kern w:val="36"/>
          <w:sz w:val="40"/>
          <w:szCs w:val="40"/>
          <w:lang w:eastAsia="de-DE"/>
        </w:rPr>
        <w:t xml:space="preserve">Jubiläum: </w:t>
      </w:r>
      <w:proofErr w:type="spellStart"/>
      <w:r w:rsidRPr="00CE3AF2">
        <w:rPr>
          <w:rFonts w:asciiTheme="minorHAnsi" w:hAnsiTheme="minorHAnsi" w:cstheme="minorHAnsi"/>
          <w:b/>
          <w:color w:val="000000"/>
          <w:kern w:val="36"/>
          <w:sz w:val="40"/>
          <w:szCs w:val="40"/>
          <w:lang w:eastAsia="de-DE"/>
        </w:rPr>
        <w:t>Maxglaner</w:t>
      </w:r>
      <w:proofErr w:type="spellEnd"/>
      <w:r w:rsidRPr="00CE3AF2">
        <w:rPr>
          <w:rFonts w:asciiTheme="minorHAnsi" w:hAnsiTheme="minorHAnsi" w:cstheme="minorHAnsi"/>
          <w:b/>
          <w:color w:val="000000"/>
          <w:kern w:val="36"/>
          <w:sz w:val="40"/>
          <w:szCs w:val="40"/>
          <w:lang w:eastAsia="de-DE"/>
        </w:rPr>
        <w:t xml:space="preserve"> stellten Stiegl-Maibaum auf</w:t>
      </w:r>
      <w:r w:rsidRPr="00CE3AF2">
        <w:rPr>
          <w:rFonts w:asciiTheme="minorHAnsi" w:hAnsiTheme="minorHAnsi" w:cstheme="minorHAnsi"/>
          <w:b/>
          <w:color w:val="000000"/>
          <w:kern w:val="36"/>
          <w:sz w:val="48"/>
          <w:szCs w:val="48"/>
          <w:lang w:eastAsia="de-DE"/>
        </w:rPr>
        <w:br/>
      </w:r>
    </w:p>
    <w:p w14:paraId="6920CB0E" w14:textId="4D24BFAF" w:rsidR="00090235" w:rsidRPr="00B11830" w:rsidRDefault="00090235" w:rsidP="00A331E0">
      <w:pPr>
        <w:pStyle w:val="Header"/>
        <w:tabs>
          <w:tab w:val="left" w:pos="708"/>
        </w:tabs>
        <w:spacing w:line="276" w:lineRule="auto"/>
        <w:outlineLvl w:val="0"/>
        <w:rPr>
          <w:rFonts w:asciiTheme="minorHAnsi" w:hAnsiTheme="minorHAnsi" w:cstheme="minorHAnsi"/>
          <w:b/>
          <w:bCs/>
          <w:szCs w:val="24"/>
        </w:rPr>
      </w:pPr>
      <w:r w:rsidRPr="00783023">
        <w:rPr>
          <w:rFonts w:asciiTheme="minorHAnsi" w:hAnsiTheme="minorHAnsi" w:cstheme="minorHAnsi"/>
          <w:b/>
          <w:bCs/>
          <w:sz w:val="28"/>
          <w:szCs w:val="28"/>
        </w:rPr>
        <w:t>•</w:t>
      </w:r>
      <w:r w:rsidR="004C73D1" w:rsidRPr="0078302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8302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F3CCA" w:rsidRPr="00B11830">
        <w:rPr>
          <w:rFonts w:asciiTheme="minorHAnsi" w:hAnsiTheme="minorHAnsi" w:cstheme="minorHAnsi"/>
          <w:b/>
          <w:bCs/>
          <w:szCs w:val="24"/>
        </w:rPr>
        <w:t xml:space="preserve">30. </w:t>
      </w:r>
      <w:r w:rsidRPr="00B11830">
        <w:rPr>
          <w:rFonts w:asciiTheme="minorHAnsi" w:hAnsiTheme="minorHAnsi" w:cstheme="minorHAnsi"/>
          <w:b/>
          <w:bCs/>
          <w:szCs w:val="24"/>
        </w:rPr>
        <w:t xml:space="preserve">Stiegl-Maibaum </w:t>
      </w:r>
      <w:r w:rsidR="00117F9D" w:rsidRPr="00B11830">
        <w:rPr>
          <w:rFonts w:asciiTheme="minorHAnsi" w:hAnsiTheme="minorHAnsi" w:cstheme="minorHAnsi"/>
          <w:b/>
          <w:bCs/>
          <w:szCs w:val="24"/>
        </w:rPr>
        <w:t xml:space="preserve">bei Prachtwetter </w:t>
      </w:r>
      <w:r w:rsidRPr="00B11830">
        <w:rPr>
          <w:rFonts w:asciiTheme="minorHAnsi" w:hAnsiTheme="minorHAnsi" w:cstheme="minorHAnsi"/>
          <w:b/>
          <w:bCs/>
          <w:szCs w:val="24"/>
        </w:rPr>
        <w:t>auf</w:t>
      </w:r>
      <w:r w:rsidR="00117F9D" w:rsidRPr="00B11830">
        <w:rPr>
          <w:rFonts w:asciiTheme="minorHAnsi" w:hAnsiTheme="minorHAnsi" w:cstheme="minorHAnsi"/>
          <w:b/>
          <w:bCs/>
          <w:szCs w:val="24"/>
        </w:rPr>
        <w:t>gestellt</w:t>
      </w:r>
    </w:p>
    <w:p w14:paraId="123686DC" w14:textId="29A26924" w:rsidR="00C625D5" w:rsidRPr="00B11830" w:rsidRDefault="00C625D5" w:rsidP="00B11830">
      <w:pPr>
        <w:tabs>
          <w:tab w:val="left" w:pos="1276"/>
        </w:tabs>
        <w:spacing w:line="276" w:lineRule="auto"/>
        <w:jc w:val="both"/>
        <w:rPr>
          <w:rFonts w:asciiTheme="minorHAnsi" w:eastAsia="Times" w:hAnsiTheme="minorHAnsi" w:cstheme="minorHAnsi"/>
          <w:b/>
          <w:bCs/>
          <w:lang w:val="de-DE" w:eastAsia="de-DE"/>
        </w:rPr>
      </w:pPr>
      <w:r w:rsidRPr="00B11830">
        <w:rPr>
          <w:rFonts w:asciiTheme="minorHAnsi" w:hAnsiTheme="minorHAnsi" w:cstheme="minorHAnsi"/>
          <w:b/>
          <w:bCs/>
        </w:rPr>
        <w:t xml:space="preserve">•  </w:t>
      </w:r>
      <w:r w:rsidR="00B11830" w:rsidRPr="00B11830">
        <w:rPr>
          <w:rFonts w:asciiTheme="minorHAnsi" w:hAnsiTheme="minorHAnsi" w:cstheme="minorHAnsi"/>
          <w:b/>
          <w:bCs/>
        </w:rPr>
        <w:t xml:space="preserve">Doppel-Jubiläum: 30 Jahre Stiegl-Maibaum und 30 Jahr-Jubiläum für </w:t>
      </w:r>
      <w:r w:rsidRPr="00B11830">
        <w:rPr>
          <w:rFonts w:asciiTheme="minorHAnsi" w:hAnsiTheme="minorHAnsi" w:cstheme="minorHAnsi"/>
          <w:b/>
          <w:bCs/>
        </w:rPr>
        <w:t xml:space="preserve">Stiegl-Chefbraumeister Christian Pöpperl </w:t>
      </w:r>
    </w:p>
    <w:p w14:paraId="2A1ABC0B" w14:textId="1A43D005" w:rsidR="00090235" w:rsidRPr="00B11830" w:rsidRDefault="00380638" w:rsidP="00A331E0">
      <w:pPr>
        <w:tabs>
          <w:tab w:val="left" w:pos="1276"/>
        </w:tabs>
        <w:spacing w:line="276" w:lineRule="auto"/>
        <w:jc w:val="both"/>
        <w:rPr>
          <w:rFonts w:asciiTheme="minorHAnsi" w:eastAsia="Times" w:hAnsiTheme="minorHAnsi" w:cstheme="minorHAnsi"/>
          <w:b/>
          <w:bCs/>
          <w:lang w:val="de-DE" w:eastAsia="de-DE"/>
        </w:rPr>
      </w:pPr>
      <w:r w:rsidRPr="00B11830">
        <w:rPr>
          <w:rFonts w:asciiTheme="minorHAnsi" w:hAnsiTheme="minorHAnsi" w:cstheme="minorHAnsi"/>
          <w:b/>
          <w:bCs/>
        </w:rPr>
        <w:t xml:space="preserve">•  </w:t>
      </w:r>
      <w:r w:rsidR="00090235" w:rsidRPr="00CB0FAE">
        <w:rPr>
          <w:rFonts w:asciiTheme="minorHAnsi" w:eastAsia="Times" w:hAnsiTheme="minorHAnsi" w:cstheme="minorHAnsi"/>
          <w:b/>
          <w:bCs/>
          <w:lang w:val="de-DE" w:eastAsia="de-DE"/>
        </w:rPr>
        <w:t>Besucher</w:t>
      </w:r>
      <w:r w:rsidR="00945405" w:rsidRPr="00CB0FAE">
        <w:rPr>
          <w:rFonts w:asciiTheme="minorHAnsi" w:eastAsia="Times" w:hAnsiTheme="minorHAnsi" w:cstheme="minorHAnsi"/>
          <w:b/>
          <w:bCs/>
          <w:lang w:val="de-DE" w:eastAsia="de-DE"/>
        </w:rPr>
        <w:t>rekord</w:t>
      </w:r>
      <w:r w:rsidR="00090235" w:rsidRPr="00CB0FAE">
        <w:rPr>
          <w:rFonts w:asciiTheme="minorHAnsi" w:eastAsia="Times" w:hAnsiTheme="minorHAnsi" w:cstheme="minorHAnsi"/>
          <w:b/>
          <w:bCs/>
          <w:lang w:val="de-DE" w:eastAsia="de-DE"/>
        </w:rPr>
        <w:t xml:space="preserve"> beim</w:t>
      </w:r>
      <w:r w:rsidR="00090235" w:rsidRPr="00B11830">
        <w:rPr>
          <w:rFonts w:asciiTheme="minorHAnsi" w:eastAsia="Times" w:hAnsiTheme="minorHAnsi" w:cstheme="minorHAnsi"/>
          <w:b/>
          <w:bCs/>
          <w:lang w:val="de-DE" w:eastAsia="de-DE"/>
        </w:rPr>
        <w:t xml:space="preserve"> </w:t>
      </w:r>
      <w:r w:rsidR="007A1C5F" w:rsidRPr="00B11830">
        <w:rPr>
          <w:rFonts w:asciiTheme="minorHAnsi" w:eastAsia="Times" w:hAnsiTheme="minorHAnsi" w:cstheme="minorHAnsi"/>
          <w:b/>
          <w:bCs/>
          <w:lang w:val="de-DE" w:eastAsia="de-DE"/>
        </w:rPr>
        <w:t>Jubiläums-</w:t>
      </w:r>
      <w:r w:rsidR="00090235" w:rsidRPr="00B11830">
        <w:rPr>
          <w:rFonts w:asciiTheme="minorHAnsi" w:eastAsia="Times" w:hAnsiTheme="minorHAnsi" w:cstheme="minorHAnsi"/>
          <w:b/>
          <w:bCs/>
          <w:lang w:val="de-DE" w:eastAsia="de-DE"/>
        </w:rPr>
        <w:t>Maibaumfest auf der Stiegl-Festwiese</w:t>
      </w:r>
    </w:p>
    <w:p w14:paraId="3C151C69" w14:textId="77777777" w:rsidR="007A1C5F" w:rsidRDefault="007A1C5F" w:rsidP="008634FF">
      <w:pPr>
        <w:ind w:right="-284"/>
        <w:jc w:val="both"/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</w:pPr>
    </w:p>
    <w:p w14:paraId="42A6DD73" w14:textId="77777777" w:rsidR="003B672C" w:rsidRDefault="003B672C" w:rsidP="008634FF">
      <w:pPr>
        <w:ind w:right="-284"/>
        <w:jc w:val="both"/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</w:pPr>
    </w:p>
    <w:p w14:paraId="706CB3A8" w14:textId="1F5B5BC8" w:rsidR="006144E9" w:rsidRPr="00B832D0" w:rsidRDefault="00090235" w:rsidP="00CC1AD1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lang w:val="de-AT" w:eastAsia="de-AT"/>
        </w:rPr>
      </w:pP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Salzburg, </w:t>
      </w:r>
      <w:r w:rsidR="00ED38B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12.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Mai </w:t>
      </w:r>
      <w:r w:rsidRPr="00301A4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202</w:t>
      </w:r>
      <w:r w:rsidR="00696740" w:rsidRPr="00301A4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5</w:t>
      </w:r>
      <w:r w:rsidRPr="00301A4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: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 </w:t>
      </w:r>
      <w:r w:rsidR="00A72D35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Als ob der Wettergott gewusst hätte, dass es diesmal ein ganz besonderes </w:t>
      </w:r>
      <w:r w:rsidR="00435C2E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F</w:t>
      </w:r>
      <w:r w:rsidR="00A72D35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est sein </w:t>
      </w:r>
      <w:r w:rsidR="00F15EB7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würde</w:t>
      </w:r>
      <w:r w:rsidR="00BB452B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, ließ er </w:t>
      </w:r>
      <w:r w:rsidR="00C8256F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im Jubiläumsjahr </w:t>
      </w:r>
      <w:r w:rsidR="00FE15E8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des Stiegl-Maibau</w:t>
      </w:r>
      <w:r w:rsidR="00D242F6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ms die Sonne vom (fast) wolkenlosen Himmel scheinen. </w:t>
      </w:r>
      <w:r w:rsidR="00CA1357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D242F6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U</w:t>
      </w:r>
      <w:r w:rsidR="00CA1357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nd so wurde </w:t>
      </w:r>
      <w:r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</w:t>
      </w:r>
      <w:r w:rsidR="00D56CA1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er</w:t>
      </w:r>
      <w:r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987AE1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rund </w:t>
      </w:r>
      <w:r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1.600 kg schwere </w:t>
      </w:r>
      <w:proofErr w:type="spellStart"/>
      <w:r w:rsidR="009C3123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Festbau</w:t>
      </w:r>
      <w:r w:rsidR="00327E01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</w:t>
      </w:r>
      <w:proofErr w:type="spellEnd"/>
      <w:r w:rsidR="00327E01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a</w:t>
      </w:r>
      <w:r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uf der Stiegl-Wiese</w:t>
      </w:r>
      <w:r w:rsidR="00CA1357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heuer wieder bei idealen Wetterbedingungen</w:t>
      </w:r>
      <w:r w:rsidR="00945405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mit </w:t>
      </w:r>
      <w:proofErr w:type="spellStart"/>
      <w:r w:rsidR="00945405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Kirtagsflair</w:t>
      </w:r>
      <w:proofErr w:type="spellEnd"/>
      <w:r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E57214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und </w:t>
      </w:r>
      <w:r w:rsidR="00B56EDC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unter</w:t>
      </w:r>
      <w:r w:rsidR="007F7F74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E57214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Beifall der </w:t>
      </w:r>
      <w:proofErr w:type="spellStart"/>
      <w:proofErr w:type="gramStart"/>
      <w:r w:rsidR="00E57214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Besucher:innen</w:t>
      </w:r>
      <w:proofErr w:type="spellEnd"/>
      <w:proofErr w:type="gramEnd"/>
      <w:r w:rsidR="00E57214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855116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auf</w:t>
      </w:r>
      <w:r w:rsidR="00745CC3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gestellt</w:t>
      </w:r>
      <w:r w:rsidR="00855116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.</w:t>
      </w:r>
      <w:r w:rsidR="00E02CD1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EA15DF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Gefeiert wurde </w:t>
      </w:r>
      <w:r w:rsidR="00F215AC" w:rsidRPr="00B1183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auch</w:t>
      </w:r>
      <w:r w:rsidR="00F215AC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noch </w:t>
      </w:r>
      <w:r w:rsidR="00E02C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das 30-jährige Dienst-Jubiläum von Stiegl-Chefbraumeister Christian Pöpperl. </w:t>
      </w:r>
    </w:p>
    <w:p w14:paraId="1CA8DF19" w14:textId="77777777" w:rsidR="006144E9" w:rsidRPr="00090235" w:rsidRDefault="006144E9" w:rsidP="009576D4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878A3" w14:textId="298519C3" w:rsidR="00F75BAF" w:rsidRPr="003E330F" w:rsidRDefault="00090235" w:rsidP="00B11830">
      <w:pPr>
        <w:pStyle w:val="blockquote0"/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  <w:highlight w:val="yellow"/>
          <w:lang w:val="de-AT" w:eastAsia="de-AT"/>
        </w:rPr>
      </w:pP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>Es war</w:t>
      </w:r>
      <w:r w:rsidR="002F3CCA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ein </w:t>
      </w:r>
      <w:proofErr w:type="gramStart"/>
      <w:r w:rsidR="002F3CCA">
        <w:rPr>
          <w:rFonts w:asciiTheme="minorHAnsi" w:hAnsiTheme="minorHAnsi" w:cstheme="minorHAnsi"/>
          <w:sz w:val="22"/>
          <w:szCs w:val="22"/>
          <w:lang w:val="de-AT" w:eastAsia="de-AT"/>
        </w:rPr>
        <w:t>ganz besonderes</w:t>
      </w:r>
      <w:proofErr w:type="gramEnd"/>
      <w:r w:rsidR="002F3CCA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Fest</w:t>
      </w:r>
      <w:r w:rsidR="00DA1FCA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, das </w:t>
      </w:r>
      <w:r w:rsidR="00DF58AF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heuer zum Jubiläum </w:t>
      </w:r>
      <w:r w:rsidR="002F3CCA">
        <w:rPr>
          <w:rFonts w:asciiTheme="minorHAnsi" w:hAnsiTheme="minorHAnsi" w:cstheme="minorHAnsi"/>
          <w:sz w:val="22"/>
          <w:szCs w:val="22"/>
          <w:lang w:val="de-AT" w:eastAsia="de-AT"/>
        </w:rPr>
        <w:t>„30 Jahre Stiegl-Maibaum“</w:t>
      </w:r>
      <w:r w:rsidR="00A01EEC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gefeiert wurde</w:t>
      </w:r>
      <w:r w:rsidR="002F3CCA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Und so kamen am vergangenen Sonntag </w:t>
      </w:r>
      <w:r w:rsidRPr="00CB0FAE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rund 10.000 </w:t>
      </w:r>
      <w:proofErr w:type="spellStart"/>
      <w:proofErr w:type="gramStart"/>
      <w:r w:rsidRPr="00CB0FAE">
        <w:rPr>
          <w:rFonts w:asciiTheme="minorHAnsi" w:hAnsiTheme="minorHAnsi" w:cstheme="minorHAnsi"/>
          <w:sz w:val="22"/>
          <w:szCs w:val="22"/>
          <w:lang w:val="de-AT" w:eastAsia="de-AT"/>
        </w:rPr>
        <w:t>Besucher</w:t>
      </w:r>
      <w:r w:rsidR="00592962" w:rsidRPr="002F3CCA">
        <w:rPr>
          <w:rFonts w:asciiTheme="minorHAnsi" w:hAnsiTheme="minorHAnsi" w:cstheme="minorHAnsi"/>
          <w:sz w:val="22"/>
          <w:szCs w:val="22"/>
          <w:lang w:val="de-AT" w:eastAsia="de-AT"/>
        </w:rPr>
        <w:t>:</w:t>
      </w:r>
      <w:r w:rsidR="008E13AA" w:rsidRPr="002F3CCA">
        <w:rPr>
          <w:rFonts w:asciiTheme="minorHAnsi" w:hAnsiTheme="minorHAnsi" w:cstheme="minorHAnsi"/>
          <w:sz w:val="22"/>
          <w:szCs w:val="22"/>
          <w:lang w:val="de-AT" w:eastAsia="de-AT"/>
        </w:rPr>
        <w:t>i</w:t>
      </w:r>
      <w:r w:rsidRPr="002F3CCA">
        <w:rPr>
          <w:rFonts w:asciiTheme="minorHAnsi" w:hAnsiTheme="minorHAnsi" w:cstheme="minorHAnsi"/>
          <w:sz w:val="22"/>
          <w:szCs w:val="22"/>
          <w:lang w:val="de-AT" w:eastAsia="de-AT"/>
        </w:rPr>
        <w:t>nnen</w:t>
      </w:r>
      <w:proofErr w:type="spellEnd"/>
      <w:proofErr w:type="gramEnd"/>
      <w:r w:rsidRPr="002F3CCA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und Schaulustige zum traditionellen</w:t>
      </w:r>
      <w:r w:rsidR="002F3CCA" w:rsidRPr="002F3CCA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Maibaumaufstellen auf der Stiegl-Festwiese</w:t>
      </w:r>
      <w:r w:rsidR="002F3CCA" w:rsidRPr="00A054F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</w:t>
      </w:r>
      <w:r w:rsidR="008E13AA" w:rsidRPr="00A054F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r w:rsidRPr="00A054FB">
        <w:rPr>
          <w:rFonts w:asciiTheme="minorHAnsi" w:hAnsiTheme="minorHAnsi" w:cstheme="minorHAnsi"/>
          <w:sz w:val="22"/>
          <w:szCs w:val="22"/>
          <w:lang w:val="de-AT" w:eastAsia="de-AT"/>
        </w:rPr>
        <w:t>„</w:t>
      </w:r>
      <w:r w:rsidR="001E16D1" w:rsidRPr="00A054FB">
        <w:rPr>
          <w:rFonts w:asciiTheme="minorHAnsi" w:hAnsiTheme="minorHAnsi" w:cstheme="minorHAnsi"/>
          <w:sz w:val="22"/>
          <w:szCs w:val="22"/>
          <w:lang w:val="de-AT" w:eastAsia="de-AT"/>
        </w:rPr>
        <w:t>Bei Stiegl pflegen wir Traditionen und dazu gehört natürlich auch unser alljährliches</w:t>
      </w:r>
      <w:r w:rsidR="0058351E" w:rsidRPr="00A054F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Maibaumfest</w:t>
      </w:r>
      <w:r w:rsidR="000B10E8" w:rsidRPr="00A054FB">
        <w:rPr>
          <w:rFonts w:asciiTheme="minorHAnsi" w:hAnsiTheme="minorHAnsi" w:cstheme="minorHAnsi"/>
          <w:sz w:val="22"/>
          <w:szCs w:val="22"/>
          <w:lang w:val="de-AT" w:eastAsia="de-AT"/>
        </w:rPr>
        <w:t>, das wir heuer bereits zum 30. Mal feiern</w:t>
      </w:r>
      <w:r w:rsidR="00214CFE" w:rsidRPr="00A054F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Und so freut es uns ganz besonders, dass wir </w:t>
      </w:r>
      <w:r w:rsidR="00206F51" w:rsidRPr="00A054FB">
        <w:rPr>
          <w:rFonts w:asciiTheme="minorHAnsi" w:hAnsiTheme="minorHAnsi" w:cstheme="minorHAnsi"/>
          <w:sz w:val="22"/>
          <w:szCs w:val="22"/>
          <w:lang w:val="de-AT" w:eastAsia="de-AT"/>
        </w:rPr>
        <w:t>d</w:t>
      </w:r>
      <w:r w:rsidR="003E2DD7" w:rsidRPr="00A054F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ieses </w:t>
      </w:r>
      <w:r w:rsidR="00BE09A2" w:rsidRPr="00A054FB">
        <w:rPr>
          <w:rFonts w:asciiTheme="minorHAnsi" w:hAnsiTheme="minorHAnsi" w:cstheme="minorHAnsi"/>
          <w:sz w:val="22"/>
          <w:szCs w:val="22"/>
          <w:lang w:val="de-AT" w:eastAsia="de-AT"/>
        </w:rPr>
        <w:t>gelebte Brauchtum</w:t>
      </w:r>
      <w:r w:rsidR="00206F51" w:rsidRPr="00A054F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gemeinsam </w:t>
      </w:r>
      <w:r w:rsidR="007706F0" w:rsidRPr="00A054FB">
        <w:rPr>
          <w:rFonts w:asciiTheme="minorHAnsi" w:hAnsiTheme="minorHAnsi" w:cstheme="minorHAnsi"/>
          <w:sz w:val="22"/>
          <w:szCs w:val="22"/>
          <w:lang w:val="de-AT" w:eastAsia="de-AT"/>
        </w:rPr>
        <w:t>mit unseren Gästen</w:t>
      </w:r>
      <w:r w:rsidR="003E330F" w:rsidRPr="00A054F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r w:rsidR="000502DD" w:rsidRPr="00A054F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heute </w:t>
      </w:r>
      <w:r w:rsidR="003E330F" w:rsidRPr="00A054FB">
        <w:rPr>
          <w:rFonts w:asciiTheme="minorHAnsi" w:hAnsiTheme="minorHAnsi" w:cstheme="minorHAnsi"/>
          <w:sz w:val="22"/>
          <w:szCs w:val="22"/>
          <w:lang w:val="de-AT" w:eastAsia="de-AT"/>
        </w:rPr>
        <w:t>bei so herrlichem Wetter feiern dürfen</w:t>
      </w:r>
      <w:r w:rsidR="00EE5900" w:rsidRPr="00A054FB">
        <w:rPr>
          <w:rFonts w:asciiTheme="minorHAnsi" w:hAnsiTheme="minorHAnsi" w:cstheme="minorHAnsi"/>
          <w:sz w:val="22"/>
          <w:szCs w:val="22"/>
          <w:lang w:val="de-AT" w:eastAsia="de-AT"/>
        </w:rPr>
        <w:t>“,</w:t>
      </w:r>
      <w:r w:rsidR="00EE5900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r w:rsidR="005D7AC7">
        <w:rPr>
          <w:rFonts w:asciiTheme="minorHAnsi" w:hAnsiTheme="minorHAnsi" w:cstheme="minorHAnsi"/>
          <w:sz w:val="22"/>
          <w:szCs w:val="22"/>
          <w:lang w:val="de-AT" w:eastAsia="de-AT"/>
        </w:rPr>
        <w:t>betone</w:t>
      </w:r>
      <w:r w:rsidR="00EE5900">
        <w:rPr>
          <w:rFonts w:asciiTheme="minorHAnsi" w:hAnsiTheme="minorHAnsi" w:cstheme="minorHAnsi"/>
          <w:sz w:val="22"/>
          <w:szCs w:val="22"/>
          <w:lang w:val="de-AT" w:eastAsia="de-AT"/>
        </w:rPr>
        <w:t>n sich die Stiegl-Eigentümer Heinrich Dieter und Aless</w:t>
      </w:r>
      <w:r w:rsidR="002A0506">
        <w:rPr>
          <w:rFonts w:asciiTheme="minorHAnsi" w:hAnsiTheme="minorHAnsi" w:cstheme="minorHAnsi"/>
          <w:sz w:val="22"/>
          <w:szCs w:val="22"/>
          <w:lang w:val="de-AT" w:eastAsia="de-AT"/>
        </w:rPr>
        <w:t>andra Kiener</w:t>
      </w:r>
      <w:r w:rsidR="00FA2FAF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</w:t>
      </w:r>
      <w:r w:rsidR="00BF0128">
        <w:rPr>
          <w:rFonts w:asciiTheme="minorHAnsi" w:hAnsiTheme="minorHAnsi" w:cstheme="minorHAnsi"/>
          <w:sz w:val="22"/>
          <w:szCs w:val="22"/>
          <w:lang w:val="de-AT" w:eastAsia="de-AT"/>
        </w:rPr>
        <w:t>Und g</w:t>
      </w:r>
      <w:r w:rsidR="00967B44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efeiert </w:t>
      </w:r>
      <w:r w:rsidR="00FF7FF5">
        <w:rPr>
          <w:rFonts w:asciiTheme="minorHAnsi" w:hAnsiTheme="minorHAnsi" w:cstheme="minorHAnsi"/>
          <w:sz w:val="22"/>
          <w:szCs w:val="22"/>
          <w:lang w:val="de-AT" w:eastAsia="de-AT"/>
        </w:rPr>
        <w:t>wurde</w:t>
      </w:r>
      <w:r w:rsidR="00967B44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r w:rsidR="005A308B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auch </w:t>
      </w:r>
      <w:r w:rsidR="00104B85">
        <w:rPr>
          <w:rFonts w:asciiTheme="minorHAnsi" w:hAnsiTheme="minorHAnsi" w:cstheme="minorHAnsi"/>
          <w:sz w:val="22"/>
          <w:szCs w:val="22"/>
          <w:lang w:val="de-AT" w:eastAsia="de-AT"/>
        </w:rPr>
        <w:t>noch ein weiteres Jubiläum,</w:t>
      </w:r>
      <w:r w:rsidR="00AD7BE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auf das es anzustoßen galt:</w:t>
      </w:r>
      <w:r w:rsidR="00104B85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Stiegl-Chefbraumeister Christian Pöpperl feiert heuer sein 30-jähriges Dienstjubiläum in der Salzburger Privatbrauerei</w:t>
      </w:r>
      <w:r w:rsidR="00F215AC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</w:t>
      </w:r>
    </w:p>
    <w:p w14:paraId="0FA1B390" w14:textId="77777777" w:rsidR="00F924D6" w:rsidRPr="00F924D6" w:rsidRDefault="00F924D6" w:rsidP="00945405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573507F8" w14:textId="77777777" w:rsidR="00E02CD1" w:rsidRPr="00E02CD1" w:rsidRDefault="00E02CD1" w:rsidP="00A331E0">
      <w:pPr>
        <w:pStyle w:val="blockquote0"/>
        <w:spacing w:before="0" w:after="0"/>
        <w:ind w:left="0" w:right="0"/>
        <w:jc w:val="both"/>
        <w:rPr>
          <w:rFonts w:ascii="Calibri" w:hAnsi="Calibri" w:cs="Calibri"/>
          <w:b/>
          <w:bCs/>
          <w:sz w:val="22"/>
          <w:szCs w:val="22"/>
        </w:rPr>
      </w:pPr>
      <w:r w:rsidRPr="00E02CD1">
        <w:rPr>
          <w:rFonts w:ascii="Calibri" w:hAnsi="Calibri" w:cs="Calibri"/>
          <w:b/>
          <w:bCs/>
          <w:sz w:val="22"/>
          <w:szCs w:val="22"/>
        </w:rPr>
        <w:t xml:space="preserve">30. Stiegl-Maibaum aufgestellt </w:t>
      </w:r>
    </w:p>
    <w:p w14:paraId="1ABEB06E" w14:textId="11A16F9C" w:rsidR="00A331E0" w:rsidRPr="00A01EEC" w:rsidRDefault="003B672C" w:rsidP="00A331E0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Ganz der Tradition entsprechend, </w:t>
      </w:r>
      <w:r w:rsidR="00A01EEC" w:rsidRPr="00A01EEC">
        <w:rPr>
          <w:rFonts w:ascii="Calibri" w:hAnsi="Calibri" w:cs="Calibri"/>
          <w:sz w:val="22"/>
          <w:szCs w:val="22"/>
        </w:rPr>
        <w:t xml:space="preserve">wurde der rund </w:t>
      </w:r>
      <w:r w:rsidR="00A01EEC" w:rsidRPr="008F2C36">
        <w:rPr>
          <w:rFonts w:ascii="Calibri" w:hAnsi="Calibri" w:cs="Calibri"/>
          <w:sz w:val="22"/>
          <w:szCs w:val="22"/>
        </w:rPr>
        <w:t>1600 kg schwere und 30 Meter hohe Maibaum</w:t>
      </w:r>
      <w:r w:rsidR="00A01EEC">
        <w:rPr>
          <w:rFonts w:ascii="Calibri" w:hAnsi="Calibri" w:cs="Calibri"/>
          <w:sz w:val="22"/>
          <w:szCs w:val="22"/>
        </w:rPr>
        <w:t xml:space="preserve"> wieder von den Stiegl-Rössern „</w:t>
      </w:r>
      <w:r w:rsidR="007706F0">
        <w:rPr>
          <w:rFonts w:ascii="Calibri" w:hAnsi="Calibri" w:cs="Calibri"/>
          <w:sz w:val="22"/>
          <w:szCs w:val="22"/>
        </w:rPr>
        <w:t>an</w:t>
      </w:r>
      <w:r w:rsidR="00A01EEC">
        <w:rPr>
          <w:rFonts w:ascii="Calibri" w:hAnsi="Calibri" w:cs="Calibri"/>
          <w:sz w:val="22"/>
          <w:szCs w:val="22"/>
        </w:rPr>
        <w:t xml:space="preserve">geliefert“, </w:t>
      </w:r>
      <w:r w:rsidR="0007378E">
        <w:rPr>
          <w:rFonts w:ascii="Calibri" w:hAnsi="Calibri" w:cs="Calibri"/>
          <w:sz w:val="22"/>
          <w:szCs w:val="22"/>
        </w:rPr>
        <w:t xml:space="preserve">bevor er </w:t>
      </w:r>
      <w:r w:rsidR="00A01EEC">
        <w:rPr>
          <w:rFonts w:ascii="Calibri" w:hAnsi="Calibri" w:cs="Calibri"/>
          <w:sz w:val="22"/>
          <w:szCs w:val="22"/>
        </w:rPr>
        <w:t xml:space="preserve">von den Mitgliedern </w:t>
      </w:r>
      <w:r w:rsidR="00A903C6">
        <w:rPr>
          <w:rFonts w:ascii="Calibri" w:hAnsi="Calibri" w:cs="Calibri"/>
          <w:sz w:val="22"/>
          <w:szCs w:val="22"/>
        </w:rPr>
        <w:t xml:space="preserve">der </w:t>
      </w:r>
      <w:proofErr w:type="spellStart"/>
      <w:r w:rsidR="00A903C6">
        <w:rPr>
          <w:rFonts w:ascii="Calibri" w:hAnsi="Calibri" w:cs="Calibri"/>
          <w:sz w:val="22"/>
          <w:szCs w:val="22"/>
        </w:rPr>
        <w:t>Maxglaner</w:t>
      </w:r>
      <w:proofErr w:type="spellEnd"/>
      <w:r w:rsidR="00A903C6">
        <w:rPr>
          <w:rFonts w:ascii="Calibri" w:hAnsi="Calibri" w:cs="Calibri"/>
          <w:sz w:val="22"/>
          <w:szCs w:val="22"/>
        </w:rPr>
        <w:t xml:space="preserve"> Schnalzer, der </w:t>
      </w:r>
      <w:proofErr w:type="spellStart"/>
      <w:r w:rsidR="00A903C6">
        <w:rPr>
          <w:rFonts w:ascii="Calibri" w:hAnsi="Calibri" w:cs="Calibri"/>
          <w:sz w:val="22"/>
          <w:szCs w:val="22"/>
        </w:rPr>
        <w:t>Maxglaner</w:t>
      </w:r>
      <w:proofErr w:type="spellEnd"/>
      <w:r w:rsidR="00A903C6">
        <w:rPr>
          <w:rFonts w:ascii="Calibri" w:hAnsi="Calibri" w:cs="Calibri"/>
          <w:sz w:val="22"/>
          <w:szCs w:val="22"/>
        </w:rPr>
        <w:t xml:space="preserve"> Pfadfinder und der JVP Maxglan </w:t>
      </w:r>
      <w:r w:rsidR="000C64E6">
        <w:rPr>
          <w:rFonts w:ascii="Calibri" w:hAnsi="Calibri" w:cs="Calibri"/>
          <w:sz w:val="22"/>
          <w:szCs w:val="22"/>
        </w:rPr>
        <w:t>in die Senkrechte gehievt</w:t>
      </w:r>
      <w:r w:rsidR="0007378E">
        <w:rPr>
          <w:rFonts w:ascii="Calibri" w:hAnsi="Calibri" w:cs="Calibri"/>
          <w:sz w:val="22"/>
          <w:szCs w:val="22"/>
        </w:rPr>
        <w:t xml:space="preserve"> wurde</w:t>
      </w:r>
      <w:r w:rsidR="000C64E6">
        <w:rPr>
          <w:rFonts w:ascii="Calibri" w:hAnsi="Calibri" w:cs="Calibri"/>
          <w:sz w:val="22"/>
          <w:szCs w:val="22"/>
        </w:rPr>
        <w:t xml:space="preserve">. </w:t>
      </w:r>
      <w:r w:rsidR="00A331E0" w:rsidRPr="005753F9">
        <w:rPr>
          <w:rFonts w:ascii="Calibri" w:hAnsi="Calibri" w:cs="Calibri"/>
          <w:sz w:val="22"/>
          <w:szCs w:val="22"/>
        </w:rPr>
        <w:t xml:space="preserve">Um ca. 14 Uhr </w:t>
      </w:r>
      <w:r w:rsidR="007B27BE">
        <w:rPr>
          <w:rFonts w:ascii="Calibri" w:hAnsi="Calibri" w:cs="Calibri"/>
          <w:sz w:val="22"/>
          <w:szCs w:val="22"/>
        </w:rPr>
        <w:t>ertönte</w:t>
      </w:r>
      <w:r w:rsidR="002D385D">
        <w:rPr>
          <w:rFonts w:ascii="Calibri" w:hAnsi="Calibri" w:cs="Calibri"/>
          <w:sz w:val="22"/>
          <w:szCs w:val="22"/>
        </w:rPr>
        <w:t xml:space="preserve"> </w:t>
      </w:r>
      <w:r w:rsidR="007B27BE">
        <w:rPr>
          <w:rFonts w:ascii="Calibri" w:hAnsi="Calibri" w:cs="Calibri"/>
          <w:sz w:val="22"/>
          <w:szCs w:val="22"/>
        </w:rPr>
        <w:t xml:space="preserve">dann </w:t>
      </w:r>
      <w:r w:rsidR="00A331E0" w:rsidRPr="005753F9">
        <w:rPr>
          <w:rFonts w:ascii="Calibri" w:hAnsi="Calibri" w:cs="Calibri"/>
          <w:sz w:val="22"/>
          <w:szCs w:val="22"/>
        </w:rPr>
        <w:t>unter großem Beifall</w:t>
      </w:r>
      <w:r w:rsidR="00B832D0">
        <w:rPr>
          <w:rFonts w:ascii="Calibri" w:hAnsi="Calibri" w:cs="Calibri"/>
          <w:sz w:val="22"/>
          <w:szCs w:val="22"/>
        </w:rPr>
        <w:t xml:space="preserve"> aller </w:t>
      </w:r>
      <w:proofErr w:type="spellStart"/>
      <w:proofErr w:type="gramStart"/>
      <w:r w:rsidR="00B832D0">
        <w:rPr>
          <w:rFonts w:ascii="Calibri" w:hAnsi="Calibri" w:cs="Calibri"/>
          <w:sz w:val="22"/>
          <w:szCs w:val="22"/>
        </w:rPr>
        <w:t>Besucher:innen</w:t>
      </w:r>
      <w:proofErr w:type="spellEnd"/>
      <w:proofErr w:type="gramEnd"/>
      <w:r w:rsidR="007B27BE">
        <w:rPr>
          <w:rFonts w:ascii="Calibri" w:hAnsi="Calibri" w:cs="Calibri"/>
          <w:sz w:val="22"/>
          <w:szCs w:val="22"/>
        </w:rPr>
        <w:t xml:space="preserve"> </w:t>
      </w:r>
      <w:r w:rsidR="002D385D">
        <w:rPr>
          <w:rFonts w:ascii="Calibri" w:hAnsi="Calibri" w:cs="Calibri"/>
          <w:sz w:val="22"/>
          <w:szCs w:val="22"/>
        </w:rPr>
        <w:t>das traditionelle</w:t>
      </w:r>
      <w:r w:rsidR="00A331E0" w:rsidRPr="005753F9">
        <w:rPr>
          <w:rFonts w:ascii="Calibri" w:hAnsi="Calibri" w:cs="Calibri"/>
          <w:sz w:val="22"/>
          <w:szCs w:val="22"/>
        </w:rPr>
        <w:t xml:space="preserve"> „Baum steht!“ </w:t>
      </w:r>
      <w:r w:rsidR="00A331E0" w:rsidRPr="003121ED">
        <w:rPr>
          <w:rFonts w:ascii="Calibri" w:hAnsi="Calibri" w:cs="Calibri"/>
          <w:sz w:val="22"/>
          <w:szCs w:val="22"/>
        </w:rPr>
        <w:t xml:space="preserve">Die Ehre, das Maibaum-Fass anzustechen, fiel </w:t>
      </w:r>
      <w:r w:rsidR="00A331E0" w:rsidRPr="00E419EC">
        <w:rPr>
          <w:rFonts w:ascii="Calibri" w:hAnsi="Calibri" w:cs="Calibri"/>
          <w:sz w:val="22"/>
          <w:szCs w:val="22"/>
        </w:rPr>
        <w:t xml:space="preserve">heuer </w:t>
      </w:r>
      <w:r w:rsidR="00622229" w:rsidRPr="00567627">
        <w:rPr>
          <w:rFonts w:ascii="Calibri" w:hAnsi="Calibri" w:cs="Calibri"/>
          <w:sz w:val="22"/>
          <w:szCs w:val="22"/>
        </w:rPr>
        <w:t>Chefbraumeister Christian Pöpperl</w:t>
      </w:r>
      <w:r w:rsidR="00E419EC" w:rsidRPr="00567627">
        <w:rPr>
          <w:rFonts w:ascii="Calibri" w:hAnsi="Calibri" w:cs="Calibri"/>
          <w:sz w:val="22"/>
          <w:szCs w:val="22"/>
        </w:rPr>
        <w:t xml:space="preserve"> </w:t>
      </w:r>
      <w:r w:rsidR="00A331E0" w:rsidRPr="00567627">
        <w:rPr>
          <w:rFonts w:ascii="Calibri" w:hAnsi="Calibri" w:cs="Calibri"/>
          <w:sz w:val="22"/>
          <w:szCs w:val="22"/>
        </w:rPr>
        <w:t>zu,</w:t>
      </w:r>
      <w:r w:rsidR="00A331E0" w:rsidRPr="00065BBF">
        <w:rPr>
          <w:rFonts w:ascii="Calibri" w:hAnsi="Calibri" w:cs="Calibri"/>
          <w:sz w:val="22"/>
          <w:szCs w:val="22"/>
        </w:rPr>
        <w:t xml:space="preserve"> der </w:t>
      </w:r>
      <w:r w:rsidR="000350F8">
        <w:rPr>
          <w:rFonts w:ascii="Calibri" w:hAnsi="Calibri" w:cs="Calibri"/>
          <w:sz w:val="22"/>
          <w:szCs w:val="22"/>
        </w:rPr>
        <w:t xml:space="preserve">ebenfalls </w:t>
      </w:r>
      <w:r w:rsidR="00622229">
        <w:rPr>
          <w:rFonts w:ascii="Calibri" w:hAnsi="Calibri" w:cs="Calibri"/>
          <w:sz w:val="22"/>
          <w:szCs w:val="22"/>
        </w:rPr>
        <w:t xml:space="preserve">sein 30-jähriges Stiegl-Jubiläum </w:t>
      </w:r>
      <w:r w:rsidR="00567627">
        <w:rPr>
          <w:rFonts w:ascii="Calibri" w:hAnsi="Calibri" w:cs="Calibri"/>
          <w:sz w:val="22"/>
          <w:szCs w:val="22"/>
        </w:rPr>
        <w:t xml:space="preserve">feiert. </w:t>
      </w:r>
      <w:r w:rsidR="00367220">
        <w:rPr>
          <w:rFonts w:ascii="Calibri" w:hAnsi="Calibri" w:cs="Calibri"/>
          <w:sz w:val="22"/>
          <w:szCs w:val="22"/>
        </w:rPr>
        <w:t xml:space="preserve">Nach nur </w:t>
      </w:r>
      <w:r w:rsidR="00567627">
        <w:rPr>
          <w:rFonts w:ascii="Calibri" w:hAnsi="Calibri" w:cs="Calibri"/>
          <w:sz w:val="22"/>
          <w:szCs w:val="22"/>
        </w:rPr>
        <w:t xml:space="preserve">drei </w:t>
      </w:r>
      <w:r w:rsidR="00A331E0" w:rsidRPr="008F2C36">
        <w:rPr>
          <w:rFonts w:ascii="Calibri" w:hAnsi="Calibri" w:cs="Calibri"/>
          <w:sz w:val="22"/>
          <w:szCs w:val="22"/>
        </w:rPr>
        <w:t>k</w:t>
      </w:r>
      <w:r w:rsidR="00A331E0" w:rsidRPr="00405532">
        <w:rPr>
          <w:rFonts w:ascii="Calibri" w:hAnsi="Calibri" w:cs="Calibri"/>
          <w:sz w:val="22"/>
          <w:szCs w:val="22"/>
        </w:rPr>
        <w:t>räftigen Schlägen floss das Stiegl-Bier in Strömen</w:t>
      </w:r>
      <w:r w:rsidR="003E1BC7">
        <w:rPr>
          <w:rFonts w:ascii="Calibri" w:hAnsi="Calibri" w:cs="Calibri"/>
          <w:sz w:val="22"/>
          <w:szCs w:val="22"/>
        </w:rPr>
        <w:t>. Und w</w:t>
      </w:r>
      <w:r w:rsidR="005753F9" w:rsidRPr="005753F9">
        <w:rPr>
          <w:rFonts w:ascii="Calibri" w:hAnsi="Calibri" w:cs="Calibri"/>
          <w:sz w:val="22"/>
          <w:szCs w:val="22"/>
        </w:rPr>
        <w:t xml:space="preserve">ie gewohnt machten sich </w:t>
      </w:r>
      <w:r w:rsidR="00D4536D">
        <w:rPr>
          <w:rFonts w:ascii="Calibri" w:hAnsi="Calibri" w:cs="Calibri"/>
          <w:sz w:val="22"/>
          <w:szCs w:val="22"/>
        </w:rPr>
        <w:t>i</w:t>
      </w:r>
      <w:r w:rsidR="00A331E0" w:rsidRPr="005753F9">
        <w:rPr>
          <w:rFonts w:ascii="Calibri" w:hAnsi="Calibri" w:cs="Calibri"/>
          <w:sz w:val="22"/>
          <w:szCs w:val="22"/>
        </w:rPr>
        <w:t xml:space="preserve">m Anschluss </w:t>
      </w:r>
      <w:r w:rsidR="005753F9" w:rsidRPr="005753F9">
        <w:rPr>
          <w:rFonts w:ascii="Calibri" w:hAnsi="Calibri" w:cs="Calibri"/>
          <w:sz w:val="22"/>
          <w:szCs w:val="22"/>
        </w:rPr>
        <w:t xml:space="preserve">wieder </w:t>
      </w:r>
      <w:r w:rsidR="00A331E0" w:rsidRPr="005753F9">
        <w:rPr>
          <w:rFonts w:ascii="Calibri" w:hAnsi="Calibri" w:cs="Calibri"/>
          <w:sz w:val="22"/>
          <w:szCs w:val="22"/>
        </w:rPr>
        <w:t xml:space="preserve">zahlreiche kräftige Kletterer, aber auch viele Kinder ans traditionelle Maibaumkraxeln, </w:t>
      </w:r>
      <w:r w:rsidR="00A331E0" w:rsidRPr="00E419EC">
        <w:rPr>
          <w:rFonts w:ascii="Calibri" w:hAnsi="Calibri" w:cs="Calibri"/>
          <w:sz w:val="22"/>
          <w:szCs w:val="22"/>
        </w:rPr>
        <w:t>was angesichts des mit einem Durchmesser von 48 cm mächtigen Stiegl-Maibaums eine ziemliche Herausforderung war.</w:t>
      </w:r>
      <w:r w:rsidR="00A331E0">
        <w:rPr>
          <w:rFonts w:ascii="Calibri" w:hAnsi="Calibri" w:cs="Calibri"/>
          <w:sz w:val="22"/>
          <w:szCs w:val="22"/>
        </w:rPr>
        <w:t xml:space="preserve"> </w:t>
      </w:r>
    </w:p>
    <w:p w14:paraId="0E9FB897" w14:textId="77777777" w:rsidR="00090235" w:rsidRDefault="00090235" w:rsidP="00090235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  <w:highlight w:val="yellow"/>
          <w:lang w:val="de-AT" w:eastAsia="de-AT"/>
        </w:rPr>
      </w:pPr>
    </w:p>
    <w:p w14:paraId="62892AD6" w14:textId="77777777" w:rsidR="00D44DCA" w:rsidRDefault="00AC4B8C" w:rsidP="00DF58AF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Durch das </w:t>
      </w:r>
      <w:r w:rsidR="008A1905">
        <w:rPr>
          <w:rFonts w:ascii="Calibri" w:hAnsi="Calibri" w:cs="Calibri"/>
          <w:sz w:val="22"/>
          <w:szCs w:val="22"/>
        </w:rPr>
        <w:t xml:space="preserve">Programm führte </w:t>
      </w:r>
      <w:r w:rsidR="00C54F6C">
        <w:rPr>
          <w:rFonts w:ascii="Calibri" w:hAnsi="Calibri" w:cs="Calibri"/>
          <w:sz w:val="22"/>
          <w:szCs w:val="22"/>
        </w:rPr>
        <w:t xml:space="preserve">wieder </w:t>
      </w:r>
      <w:r w:rsidR="008A1905">
        <w:rPr>
          <w:rFonts w:ascii="Calibri" w:hAnsi="Calibri" w:cs="Calibri"/>
          <w:sz w:val="22"/>
          <w:szCs w:val="22"/>
        </w:rPr>
        <w:t>i</w:t>
      </w:r>
      <w:r w:rsidR="008A1905" w:rsidRPr="007D1218">
        <w:rPr>
          <w:rFonts w:ascii="Calibri" w:hAnsi="Calibri" w:cs="Calibri"/>
          <w:sz w:val="22"/>
          <w:szCs w:val="22"/>
        </w:rPr>
        <w:t>n bewährt</w:t>
      </w:r>
      <w:r w:rsidR="00C54F6C">
        <w:rPr>
          <w:rFonts w:ascii="Calibri" w:hAnsi="Calibri" w:cs="Calibri"/>
          <w:sz w:val="22"/>
          <w:szCs w:val="22"/>
        </w:rPr>
        <w:t xml:space="preserve"> charmanter </w:t>
      </w:r>
      <w:r w:rsidR="008A1905" w:rsidRPr="007D1218">
        <w:rPr>
          <w:rFonts w:ascii="Calibri" w:hAnsi="Calibri" w:cs="Calibri"/>
          <w:sz w:val="22"/>
          <w:szCs w:val="22"/>
        </w:rPr>
        <w:t>Weise</w:t>
      </w:r>
      <w:r w:rsidR="008A1905">
        <w:rPr>
          <w:rFonts w:ascii="Calibri" w:hAnsi="Calibri" w:cs="Calibri"/>
          <w:sz w:val="22"/>
          <w:szCs w:val="22"/>
        </w:rPr>
        <w:t xml:space="preserve"> </w:t>
      </w:r>
      <w:r w:rsidR="00A331E0" w:rsidRPr="007D1218">
        <w:rPr>
          <w:rFonts w:ascii="Calibri" w:hAnsi="Calibri" w:cs="Calibri"/>
          <w:sz w:val="22"/>
          <w:szCs w:val="22"/>
        </w:rPr>
        <w:t xml:space="preserve">Moderatorin Maria Theresia </w:t>
      </w:r>
      <w:proofErr w:type="spellStart"/>
      <w:r w:rsidR="00A331E0" w:rsidRPr="007D1218">
        <w:rPr>
          <w:rFonts w:ascii="Calibri" w:hAnsi="Calibri" w:cs="Calibri"/>
          <w:sz w:val="22"/>
          <w:szCs w:val="22"/>
        </w:rPr>
        <w:t>Schinnerl</w:t>
      </w:r>
      <w:proofErr w:type="spellEnd"/>
      <w:r w:rsidR="00A331E0" w:rsidRPr="007D1218">
        <w:rPr>
          <w:rFonts w:ascii="Calibri" w:hAnsi="Calibri" w:cs="Calibri"/>
          <w:sz w:val="22"/>
          <w:szCs w:val="22"/>
        </w:rPr>
        <w:t xml:space="preserve"> gemeinsam mit Stiegl-Bierversilberer Josef Stadler.</w:t>
      </w:r>
      <w:r w:rsidR="00A331E0">
        <w:rPr>
          <w:rFonts w:ascii="Calibri" w:hAnsi="Calibri" w:cs="Calibri"/>
          <w:sz w:val="22"/>
          <w:szCs w:val="22"/>
        </w:rPr>
        <w:t xml:space="preserve"> </w:t>
      </w:r>
      <w:r w:rsidR="00A331E0" w:rsidRPr="00EA15DF">
        <w:rPr>
          <w:rFonts w:ascii="Calibri" w:hAnsi="Calibri" w:cs="Calibri"/>
          <w:sz w:val="22"/>
          <w:szCs w:val="22"/>
        </w:rPr>
        <w:t xml:space="preserve">Im Festzelt und im Sudhaushof konnte man das vielfältige kulinarische Angebot genießen. </w:t>
      </w:r>
      <w:r w:rsidR="001F23AE" w:rsidRPr="001F23AE">
        <w:rPr>
          <w:rFonts w:ascii="Calibri" w:hAnsi="Calibri" w:cs="Calibri"/>
          <w:sz w:val="22"/>
          <w:szCs w:val="22"/>
        </w:rPr>
        <w:t xml:space="preserve">Zu den diversen Köstlichkeiten </w:t>
      </w:r>
      <w:r w:rsidR="00A331E0" w:rsidRPr="001F23AE">
        <w:rPr>
          <w:rFonts w:ascii="Calibri" w:hAnsi="Calibri" w:cs="Calibri"/>
          <w:sz w:val="22"/>
          <w:szCs w:val="22"/>
        </w:rPr>
        <w:t xml:space="preserve">wurde ein kühles, frisch gezapftes Stiegl serviert und für alle, die alkoholfrei genießen wollten, </w:t>
      </w:r>
      <w:r w:rsidR="00A331E0" w:rsidRPr="00E8573E">
        <w:rPr>
          <w:rFonts w:ascii="Calibri" w:hAnsi="Calibri" w:cs="Calibri"/>
          <w:sz w:val="22"/>
          <w:szCs w:val="22"/>
        </w:rPr>
        <w:t>gab es neben dem bekannten „St</w:t>
      </w:r>
      <w:r w:rsidR="00E8573E" w:rsidRPr="00E8573E">
        <w:rPr>
          <w:rFonts w:ascii="Calibri" w:hAnsi="Calibri" w:cs="Calibri"/>
          <w:sz w:val="22"/>
          <w:szCs w:val="22"/>
        </w:rPr>
        <w:t>iegl 0,0%</w:t>
      </w:r>
      <w:r w:rsidR="00A331E0" w:rsidRPr="00E8573E">
        <w:rPr>
          <w:rFonts w:ascii="Calibri" w:hAnsi="Calibri" w:cs="Calibri"/>
          <w:sz w:val="22"/>
          <w:szCs w:val="22"/>
        </w:rPr>
        <w:t xml:space="preserve">“ auch </w:t>
      </w:r>
      <w:r w:rsidR="00E8573E">
        <w:rPr>
          <w:rFonts w:ascii="Calibri" w:hAnsi="Calibri" w:cs="Calibri"/>
          <w:sz w:val="22"/>
          <w:szCs w:val="22"/>
        </w:rPr>
        <w:t xml:space="preserve">die fruchtig-erfrischenden </w:t>
      </w:r>
      <w:r w:rsidR="00F924D6">
        <w:rPr>
          <w:rFonts w:ascii="Calibri" w:hAnsi="Calibri" w:cs="Calibri"/>
          <w:sz w:val="22"/>
          <w:szCs w:val="22"/>
        </w:rPr>
        <w:t>„Stieglitz“-</w:t>
      </w:r>
      <w:r w:rsidR="00A331E0" w:rsidRPr="00E8573E">
        <w:rPr>
          <w:rFonts w:ascii="Calibri" w:hAnsi="Calibri" w:cs="Calibri"/>
          <w:sz w:val="22"/>
          <w:szCs w:val="22"/>
        </w:rPr>
        <w:t>Limonade</w:t>
      </w:r>
      <w:r w:rsidR="00F924D6">
        <w:rPr>
          <w:rFonts w:ascii="Calibri" w:hAnsi="Calibri" w:cs="Calibri"/>
          <w:sz w:val="22"/>
          <w:szCs w:val="22"/>
        </w:rPr>
        <w:t>n</w:t>
      </w:r>
      <w:r w:rsidR="00A331E0" w:rsidRPr="00E8573E">
        <w:rPr>
          <w:rFonts w:ascii="Calibri" w:hAnsi="Calibri" w:cs="Calibri"/>
          <w:sz w:val="22"/>
          <w:szCs w:val="22"/>
        </w:rPr>
        <w:t xml:space="preserve">. </w:t>
      </w:r>
      <w:r w:rsidR="00A331E0" w:rsidRPr="00F924D6">
        <w:rPr>
          <w:rFonts w:ascii="Calibri" w:hAnsi="Calibri" w:cs="Calibri"/>
          <w:sz w:val="22"/>
          <w:szCs w:val="22"/>
        </w:rPr>
        <w:t>Für</w:t>
      </w:r>
      <w:r w:rsidR="00A331E0" w:rsidRPr="00D9142D">
        <w:rPr>
          <w:rFonts w:ascii="Calibri" w:hAnsi="Calibri" w:cs="Calibri"/>
          <w:sz w:val="22"/>
          <w:szCs w:val="22"/>
        </w:rPr>
        <w:t xml:space="preserve"> die musikalische Unterhaltung sorgten traditionell die </w:t>
      </w:r>
    </w:p>
    <w:p w14:paraId="20D8F2F6" w14:textId="77777777" w:rsidR="00D44DCA" w:rsidRDefault="00D44DCA" w:rsidP="00DF58AF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5DD8BC3F" w14:textId="77777777" w:rsidR="00D44DCA" w:rsidRDefault="00D44DCA" w:rsidP="00DF58AF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3A292D3B" w14:textId="77777777" w:rsidR="00D44DCA" w:rsidRDefault="00D44DCA" w:rsidP="00DF58AF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4C47E28F" w14:textId="77777777" w:rsidR="00D44DCA" w:rsidRDefault="00D44DCA" w:rsidP="00DF58AF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139BC778" w14:textId="7CCB7498" w:rsidR="005B1AF4" w:rsidRDefault="00A331E0" w:rsidP="00DF58AF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  <w:r w:rsidRPr="00D9142D">
        <w:rPr>
          <w:rFonts w:ascii="Calibri" w:hAnsi="Calibri" w:cs="Calibri"/>
          <w:sz w:val="22"/>
          <w:szCs w:val="22"/>
        </w:rPr>
        <w:t>„Trachtenmusikkapelle Maxglan“, die „</w:t>
      </w:r>
      <w:proofErr w:type="spellStart"/>
      <w:r w:rsidRPr="00D9142D">
        <w:rPr>
          <w:rFonts w:ascii="Calibri" w:hAnsi="Calibri" w:cs="Calibri"/>
          <w:sz w:val="22"/>
          <w:szCs w:val="22"/>
        </w:rPr>
        <w:t>Irrsdorfer</w:t>
      </w:r>
      <w:proofErr w:type="spellEnd"/>
      <w:r w:rsidRPr="00D9142D">
        <w:rPr>
          <w:rFonts w:ascii="Calibri" w:hAnsi="Calibri" w:cs="Calibri"/>
          <w:sz w:val="22"/>
          <w:szCs w:val="22"/>
        </w:rPr>
        <w:t xml:space="preserve"> Tanzlmusi“ und die „Weberhäusl-</w:t>
      </w:r>
      <w:proofErr w:type="spellStart"/>
      <w:r w:rsidRPr="00D9142D">
        <w:rPr>
          <w:rFonts w:ascii="Calibri" w:hAnsi="Calibri" w:cs="Calibri"/>
          <w:sz w:val="22"/>
          <w:szCs w:val="22"/>
        </w:rPr>
        <w:t>Musi</w:t>
      </w:r>
      <w:proofErr w:type="spellEnd"/>
      <w:r w:rsidRPr="00D9142D">
        <w:rPr>
          <w:rFonts w:ascii="Calibri" w:hAnsi="Calibri" w:cs="Calibri"/>
          <w:sz w:val="22"/>
          <w:szCs w:val="22"/>
        </w:rPr>
        <w:t xml:space="preserve">“ aus Seekirchen. </w:t>
      </w:r>
      <w:r w:rsidRPr="004616A9">
        <w:rPr>
          <w:rFonts w:ascii="Calibri" w:hAnsi="Calibri" w:cs="Calibri"/>
          <w:sz w:val="22"/>
          <w:szCs w:val="22"/>
        </w:rPr>
        <w:t>Dazu sorgten die Historische Bindertanzgruppe Salzburg und die Festungs-</w:t>
      </w:r>
      <w:proofErr w:type="spellStart"/>
      <w:r w:rsidRPr="004616A9">
        <w:rPr>
          <w:rFonts w:ascii="Calibri" w:hAnsi="Calibri" w:cs="Calibri"/>
          <w:sz w:val="22"/>
          <w:szCs w:val="22"/>
        </w:rPr>
        <w:t>Prangerstutzen</w:t>
      </w:r>
      <w:proofErr w:type="spellEnd"/>
      <w:r w:rsidRPr="004616A9">
        <w:rPr>
          <w:rFonts w:ascii="Calibri" w:hAnsi="Calibri" w:cs="Calibri"/>
          <w:sz w:val="22"/>
          <w:szCs w:val="22"/>
        </w:rPr>
        <w:t>-Schützen</w:t>
      </w:r>
      <w:r w:rsidR="009E59A3">
        <w:rPr>
          <w:rFonts w:ascii="Calibri" w:hAnsi="Calibri" w:cs="Calibri"/>
          <w:sz w:val="22"/>
          <w:szCs w:val="22"/>
        </w:rPr>
        <w:t xml:space="preserve"> </w:t>
      </w:r>
      <w:r w:rsidRPr="009E59A3">
        <w:rPr>
          <w:rFonts w:ascii="Calibri" w:hAnsi="Calibri" w:cs="Calibri"/>
          <w:sz w:val="22"/>
          <w:szCs w:val="22"/>
        </w:rPr>
        <w:t xml:space="preserve">für den </w:t>
      </w:r>
    </w:p>
    <w:p w14:paraId="6C0D21CF" w14:textId="788BCE11" w:rsidR="002D0FD6" w:rsidRPr="00DF58AF" w:rsidRDefault="00A331E0" w:rsidP="00DF58AF">
      <w:pPr>
        <w:pStyle w:val="blockquote0"/>
        <w:spacing w:before="0" w:after="0"/>
        <w:ind w:left="0" w:right="0"/>
        <w:jc w:val="both"/>
      </w:pPr>
      <w:r w:rsidRPr="009E59A3">
        <w:rPr>
          <w:rFonts w:ascii="Calibri" w:hAnsi="Calibri" w:cs="Calibri"/>
          <w:sz w:val="22"/>
          <w:szCs w:val="22"/>
        </w:rPr>
        <w:t xml:space="preserve">feierlichen Rahmen des Festes. </w:t>
      </w:r>
      <w:r w:rsidRPr="00C3402B">
        <w:rPr>
          <w:rFonts w:ascii="Calibri" w:hAnsi="Calibri" w:cs="Calibri"/>
          <w:sz w:val="22"/>
          <w:szCs w:val="22"/>
        </w:rPr>
        <w:t xml:space="preserve">Besonders </w:t>
      </w:r>
      <w:r w:rsidR="004616A9" w:rsidRPr="00C3402B">
        <w:rPr>
          <w:rFonts w:ascii="Calibri" w:hAnsi="Calibri" w:cs="Calibri"/>
          <w:sz w:val="22"/>
          <w:szCs w:val="22"/>
        </w:rPr>
        <w:t>gefragt</w:t>
      </w:r>
      <w:r w:rsidRPr="00C3402B">
        <w:rPr>
          <w:rFonts w:ascii="Calibri" w:hAnsi="Calibri" w:cs="Calibri"/>
          <w:sz w:val="22"/>
          <w:szCs w:val="22"/>
        </w:rPr>
        <w:t xml:space="preserve"> war</w:t>
      </w:r>
      <w:r w:rsidR="004616A9" w:rsidRPr="00C3402B">
        <w:rPr>
          <w:rFonts w:ascii="Calibri" w:hAnsi="Calibri" w:cs="Calibri"/>
          <w:sz w:val="22"/>
          <w:szCs w:val="22"/>
        </w:rPr>
        <w:t xml:space="preserve"> auch das umfangreiche K</w:t>
      </w:r>
      <w:r w:rsidRPr="00C3402B">
        <w:rPr>
          <w:rFonts w:ascii="Calibri" w:hAnsi="Calibri" w:cs="Calibri"/>
          <w:sz w:val="22"/>
          <w:szCs w:val="22"/>
        </w:rPr>
        <w:t>inderprogramm</w:t>
      </w:r>
      <w:r w:rsidR="004616A9">
        <w:rPr>
          <w:rFonts w:ascii="Calibri" w:hAnsi="Calibri" w:cs="Calibri"/>
          <w:sz w:val="22"/>
          <w:szCs w:val="22"/>
        </w:rPr>
        <w:t>, das</w:t>
      </w:r>
      <w:r w:rsidR="00D55F6F">
        <w:rPr>
          <w:rFonts w:ascii="Calibri" w:hAnsi="Calibri" w:cs="Calibri"/>
          <w:sz w:val="22"/>
          <w:szCs w:val="22"/>
        </w:rPr>
        <w:t xml:space="preserve"> für reichlich Bewegung und Abwechslung bei den Kleinen sorgte. </w:t>
      </w:r>
    </w:p>
    <w:p w14:paraId="2648206A" w14:textId="77777777" w:rsidR="002D0FD6" w:rsidRDefault="002D0FD6" w:rsidP="00826A9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52C48E7A" w14:textId="4ED6ECD2" w:rsidR="00462B16" w:rsidRPr="006144E9" w:rsidRDefault="00090235" w:rsidP="00826A9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6144E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Traditionell nachhaltig</w:t>
      </w:r>
    </w:p>
    <w:p w14:paraId="3D996388" w14:textId="608664FD" w:rsidR="00C514BF" w:rsidRPr="00C44688" w:rsidRDefault="008E13AA" w:rsidP="00C4468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C107F4">
        <w:rPr>
          <w:rFonts w:asciiTheme="minorHAnsi" w:hAnsiTheme="minorHAnsi" w:cstheme="minorHAnsi"/>
          <w:sz w:val="22"/>
          <w:szCs w:val="22"/>
          <w:lang w:val="de-AT" w:eastAsia="de-AT"/>
        </w:rPr>
        <w:t>Und weil in der Salzburger Privatbrauerei Nachhaltigkeit seit Jahren gelebt wird, setzte man natürlich auch bei diesem traditionellen Fest auf entsprechende Maßnahmen, wie etwa sparsamen Ressourcenverbrauch, das Angebot saisonaler,</w:t>
      </w:r>
      <w:r w:rsidRPr="00C107F4">
        <w:rPr>
          <w:szCs w:val="24"/>
        </w:rPr>
        <w:t xml:space="preserve"> </w:t>
      </w:r>
      <w:r w:rsidRPr="00C107F4">
        <w:rPr>
          <w:rFonts w:asciiTheme="minorHAnsi" w:hAnsiTheme="minorHAnsi" w:cstheme="minorHAnsi"/>
          <w:sz w:val="22"/>
          <w:szCs w:val="22"/>
          <w:lang w:val="de-AT" w:eastAsia="de-AT"/>
        </w:rPr>
        <w:t>regionaler und biologischer Lebensmittel sowie die Verwendung von Mehrweggeschirr und -besteck und Abfalltrennung.</w:t>
      </w:r>
      <w:r w:rsidRPr="009576D4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</w:p>
    <w:p w14:paraId="1BA9A170" w14:textId="1541B81F" w:rsidR="001C14D9" w:rsidRPr="008634FF" w:rsidRDefault="001C14D9" w:rsidP="001C14D9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3E687A" w14:textId="39C8116E" w:rsidR="001C14D9" w:rsidRDefault="001C14D9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28DD34" w14:textId="3913336F" w:rsidR="00CC1AD1" w:rsidRPr="008634FF" w:rsidRDefault="00D657AA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3C268236" wp14:editId="51520743">
            <wp:simplePos x="0" y="0"/>
            <wp:positionH relativeFrom="margin">
              <wp:posOffset>10795</wp:posOffset>
            </wp:positionH>
            <wp:positionV relativeFrom="paragraph">
              <wp:posOffset>10160</wp:posOffset>
            </wp:positionV>
            <wp:extent cx="2556000" cy="17352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17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F2BE8" w14:textId="091C12F6" w:rsidR="00A979B3" w:rsidRPr="00E777BD" w:rsidRDefault="001B288A" w:rsidP="001C14D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777B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E60E38" w:rsidRPr="00E777B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</w:t>
      </w:r>
      <w:r w:rsidRPr="00E777B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 w:rsidR="001C14D9" w:rsidRPr="00E777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A8163EF" w14:textId="2E3A89D1" w:rsidR="001B288A" w:rsidRPr="006505AF" w:rsidRDefault="00090235" w:rsidP="00301A4F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  <w:r w:rsidRPr="00E777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Beim Fassanstich</w:t>
      </w:r>
      <w:r w:rsidR="00945405" w:rsidRPr="00E777B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(v. li.):</w:t>
      </w:r>
      <w:r w:rsidR="00FB210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„Jubilar“ Chefbraumeister Christian Pöpperl, </w:t>
      </w:r>
      <w:r w:rsidR="00866AF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„</w:t>
      </w:r>
      <w:r w:rsidR="00FB210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Moar</w:t>
      </w:r>
      <w:r w:rsidR="00866AF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“</w:t>
      </w:r>
      <w:r w:rsidR="00FB210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Toni Vogl</w:t>
      </w:r>
      <w:r w:rsidR="00866AF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mit den Stiegl-Eigentümern </w:t>
      </w:r>
      <w:r w:rsidR="00945405" w:rsidRPr="006505AF">
        <w:rPr>
          <w:rFonts w:ascii="Calibri" w:hAnsi="Calibri" w:cs="Calibri"/>
          <w:sz w:val="22"/>
          <w:szCs w:val="22"/>
        </w:rPr>
        <w:t xml:space="preserve">Alessandra und </w:t>
      </w:r>
      <w:r w:rsidR="00866AFE">
        <w:rPr>
          <w:rFonts w:ascii="Calibri" w:hAnsi="Calibri" w:cs="Calibri"/>
          <w:sz w:val="22"/>
          <w:szCs w:val="22"/>
        </w:rPr>
        <w:t xml:space="preserve">Heinrich </w:t>
      </w:r>
      <w:r w:rsidR="00945405" w:rsidRPr="006505AF">
        <w:rPr>
          <w:rFonts w:ascii="Calibri" w:hAnsi="Calibri" w:cs="Calibri"/>
          <w:sz w:val="22"/>
          <w:szCs w:val="22"/>
        </w:rPr>
        <w:t>Dieter Kiener.</w:t>
      </w:r>
    </w:p>
    <w:p w14:paraId="4700B1E6" w14:textId="5497D8EB" w:rsidR="00E60E38" w:rsidRDefault="001B288A" w:rsidP="00C514B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B7F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 w:rsidR="00A979B3" w:rsidRPr="004B7F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45405" w:rsidRPr="004B7F0F">
        <w:rPr>
          <w:rFonts w:asciiTheme="minorHAnsi" w:eastAsia="Calibri" w:hAnsiTheme="minorHAnsi" w:cstheme="minorHAnsi"/>
          <w:sz w:val="22"/>
          <w:szCs w:val="22"/>
          <w:lang w:eastAsia="en-US"/>
        </w:rPr>
        <w:t>Stiegl/</w:t>
      </w:r>
      <w:r w:rsidR="00E60E38" w:rsidRPr="004B7F0F">
        <w:rPr>
          <w:rFonts w:asciiTheme="minorHAnsi" w:eastAsia="Calibri" w:hAnsiTheme="minorHAnsi" w:cstheme="minorHAnsi"/>
          <w:sz w:val="22"/>
          <w:szCs w:val="22"/>
          <w:lang w:eastAsia="en-US"/>
        </w:rPr>
        <w:t>Fran</w:t>
      </w:r>
      <w:r w:rsidR="00945405" w:rsidRPr="004B7F0F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E60E38" w:rsidRPr="004B7F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Neumayr</w:t>
      </w:r>
      <w:r w:rsidR="001C14D9" w:rsidRPr="004B7F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/ Abdruck honorarfrei!</w:t>
      </w:r>
    </w:p>
    <w:p w14:paraId="2BB292E2" w14:textId="77777777" w:rsidR="00592962" w:rsidRDefault="00592962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3B0D41" w14:textId="77777777" w:rsidR="00592962" w:rsidRDefault="00592962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448FE7" w14:textId="445E128F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73D1EB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075D9F" w14:textId="7F77E5E7" w:rsidR="00D657AA" w:rsidRDefault="00D657A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A47A20" w14:textId="3044D9F1" w:rsidR="00C514BF" w:rsidRDefault="00C4468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2" behindDoc="0" locked="0" layoutInCell="1" allowOverlap="1" wp14:anchorId="05B1312E" wp14:editId="2926D1F9">
            <wp:simplePos x="0" y="0"/>
            <wp:positionH relativeFrom="margin">
              <wp:posOffset>156210</wp:posOffset>
            </wp:positionH>
            <wp:positionV relativeFrom="paragraph">
              <wp:posOffset>123825</wp:posOffset>
            </wp:positionV>
            <wp:extent cx="1714500" cy="2259965"/>
            <wp:effectExtent l="0" t="0" r="0" b="6985"/>
            <wp:wrapSquare wrapText="bothSides"/>
            <wp:docPr id="59314113" name="Grafik 5931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4113" name="Grafik 593141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D5551" w14:textId="44A95C40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8DDEE6" w14:textId="6397F712" w:rsidR="00E60E38" w:rsidRPr="00592962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296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2: </w:t>
      </w:r>
    </w:p>
    <w:p w14:paraId="1294807A" w14:textId="0F1C5373" w:rsidR="00E60E38" w:rsidRPr="001359EB" w:rsidRDefault="00592962" w:rsidP="008D2D3D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59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„Maibaum steht!“ hieß es am Sonntag auf der Stiegl-Festwiese. </w:t>
      </w:r>
      <w:r w:rsidR="008706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V.l.n.r. vorne: </w:t>
      </w:r>
      <w:r w:rsidR="00AF7B49">
        <w:rPr>
          <w:rFonts w:asciiTheme="minorHAnsi" w:eastAsia="Calibri" w:hAnsiTheme="minorHAnsi" w:cstheme="minorHAnsi"/>
          <w:sz w:val="22"/>
          <w:szCs w:val="22"/>
          <w:lang w:eastAsia="en-US"/>
        </w:rPr>
        <w:t>Ausnahmefußballer</w:t>
      </w:r>
      <w:r w:rsidR="008706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Andreas Ulmer und </w:t>
      </w:r>
      <w:r w:rsidR="00AF7B49">
        <w:rPr>
          <w:rFonts w:asciiTheme="minorHAnsi" w:eastAsia="Calibri" w:hAnsiTheme="minorHAnsi" w:cstheme="minorHAnsi"/>
          <w:sz w:val="22"/>
          <w:szCs w:val="22"/>
          <w:lang w:eastAsia="en-US"/>
        </w:rPr>
        <w:t>Ski-</w:t>
      </w:r>
      <w:r w:rsidR="00870683">
        <w:rPr>
          <w:rFonts w:asciiTheme="minorHAnsi" w:eastAsia="Calibri" w:hAnsiTheme="minorHAnsi" w:cstheme="minorHAnsi"/>
          <w:sz w:val="22"/>
          <w:szCs w:val="22"/>
          <w:lang w:eastAsia="en-US"/>
        </w:rPr>
        <w:t>Abfahrtsprofi</w:t>
      </w:r>
      <w:r w:rsidR="00AF7B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Max Franz; v.l.n.r. hinten: Skisprung</w:t>
      </w:r>
      <w:proofErr w:type="gramStart"/>
      <w:r w:rsidR="00AF7B49">
        <w:rPr>
          <w:rFonts w:asciiTheme="minorHAnsi" w:eastAsia="Calibri" w:hAnsiTheme="minorHAnsi" w:cstheme="minorHAnsi"/>
          <w:sz w:val="22"/>
          <w:szCs w:val="22"/>
          <w:lang w:eastAsia="en-US"/>
        </w:rPr>
        <w:t>-„</w:t>
      </w:r>
      <w:proofErr w:type="gramEnd"/>
      <w:r w:rsidR="00AF7B49">
        <w:rPr>
          <w:rFonts w:asciiTheme="minorHAnsi" w:eastAsia="Calibri" w:hAnsiTheme="minorHAnsi" w:cstheme="minorHAnsi"/>
          <w:sz w:val="22"/>
          <w:szCs w:val="22"/>
          <w:lang w:eastAsia="en-US"/>
        </w:rPr>
        <w:t>Legende“ Thomas „</w:t>
      </w:r>
      <w:proofErr w:type="spellStart"/>
      <w:r w:rsidR="00AF7B49">
        <w:rPr>
          <w:rFonts w:asciiTheme="minorHAnsi" w:eastAsia="Calibri" w:hAnsiTheme="minorHAnsi" w:cstheme="minorHAnsi"/>
          <w:sz w:val="22"/>
          <w:szCs w:val="22"/>
          <w:lang w:eastAsia="en-US"/>
        </w:rPr>
        <w:t>Morgi</w:t>
      </w:r>
      <w:proofErr w:type="spellEnd"/>
      <w:r w:rsidR="00AF7B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“ Morgenstern, </w:t>
      </w:r>
      <w:r w:rsidR="008D2D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die Stiegl-Eigentümer Alessandra und Heinrich Dieter Kiener sowie Festspielpräsidentin Kristina Hammer. </w:t>
      </w:r>
    </w:p>
    <w:p w14:paraId="4B30EB77" w14:textId="7BE118F5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59E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 w:rsidRPr="001359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45405" w:rsidRPr="001359EB">
        <w:rPr>
          <w:rFonts w:asciiTheme="minorHAnsi" w:eastAsia="Calibri" w:hAnsiTheme="minorHAnsi" w:cstheme="minorHAnsi"/>
          <w:sz w:val="22"/>
          <w:szCs w:val="22"/>
          <w:lang w:eastAsia="en-US"/>
        </w:rPr>
        <w:t>Stiegl/</w:t>
      </w:r>
      <w:r w:rsidRPr="001359EB">
        <w:rPr>
          <w:rFonts w:asciiTheme="minorHAnsi" w:eastAsia="Calibri" w:hAnsiTheme="minorHAnsi" w:cstheme="minorHAnsi"/>
          <w:sz w:val="22"/>
          <w:szCs w:val="22"/>
          <w:lang w:eastAsia="en-US"/>
        </w:rPr>
        <w:t>Franz Neumayr / Abdruck honorarfrei</w:t>
      </w:r>
      <w:r w:rsidRPr="00301A4F">
        <w:rPr>
          <w:rFonts w:asciiTheme="minorHAnsi" w:eastAsia="Calibri" w:hAnsiTheme="minorHAnsi" w:cstheme="minorHAnsi"/>
          <w:sz w:val="22"/>
          <w:szCs w:val="22"/>
          <w:lang w:eastAsia="en-US"/>
        </w:rPr>
        <w:t>!</w:t>
      </w:r>
    </w:p>
    <w:p w14:paraId="11210BD2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E2DE16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F29770" w14:textId="77777777" w:rsidR="00301A4F" w:rsidRDefault="00301A4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601EE9" w14:textId="77777777" w:rsidR="00C44688" w:rsidRDefault="00C4468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1FEC97" w14:textId="77777777" w:rsidR="00C44688" w:rsidRDefault="00C4468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C4A1FE" w14:textId="77777777" w:rsidR="00C44688" w:rsidRDefault="00C4468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1821E9" w14:textId="6D1A69C0" w:rsidR="00E60E38" w:rsidRPr="008634FF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94D1A8" w14:textId="1443C1EB" w:rsidR="00E648E2" w:rsidRDefault="00E648E2" w:rsidP="008634FF">
      <w:pPr>
        <w:pStyle w:val="Header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5C985205" w:rsidR="00D41C65" w:rsidRPr="008634FF" w:rsidRDefault="003643C3" w:rsidP="008634FF">
      <w:pPr>
        <w:pStyle w:val="Header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5F235" wp14:editId="19BE0086">
            <wp:simplePos x="0" y="0"/>
            <wp:positionH relativeFrom="margin">
              <wp:posOffset>5501005</wp:posOffset>
            </wp:positionH>
            <wp:positionV relativeFrom="paragraph">
              <wp:posOffset>13970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3" r:link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231DA1B8" w:rsidR="00BD7CF5" w:rsidRPr="008D7DED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Stiegl-Pressestelle, Mag. </w:t>
      </w:r>
      <w:r w:rsidR="003142C1" w:rsidRPr="008D7DED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Alexandra Picker</w:t>
      </w:r>
      <w:r w:rsidR="00197A64" w:rsidRPr="008D7DED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-Rußwurm</w:t>
      </w:r>
    </w:p>
    <w:p w14:paraId="1C50E256" w14:textId="2375BC78" w:rsidR="00BD7CF5" w:rsidRPr="003142C1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en-GB" w:eastAsia="de-DE"/>
        </w:rPr>
      </w:pPr>
      <w:r w:rsidRPr="003142C1">
        <w:rPr>
          <w:rFonts w:asciiTheme="minorHAnsi" w:eastAsia="Times" w:hAnsiTheme="minorHAnsi" w:cstheme="minorHAnsi"/>
          <w:i/>
          <w:sz w:val="22"/>
          <w:szCs w:val="22"/>
          <w:lang w:val="en-GB" w:eastAsia="de-DE"/>
        </w:rPr>
        <w:t xml:space="preserve">Picker PR – talk about taste, Tel. 0662-841187-0, </w:t>
      </w:r>
    </w:p>
    <w:p w14:paraId="54F2DC63" w14:textId="5523E342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5" w:history="1">
        <w:r w:rsidRPr="00A331E0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0F556AC0" w:rsidR="00A77C47" w:rsidRPr="001B288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1B288A" w:rsidSect="006C29D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82D5" w14:textId="77777777" w:rsidR="002A3EB7" w:rsidRDefault="002A3EB7" w:rsidP="00027560">
      <w:r>
        <w:separator/>
      </w:r>
    </w:p>
  </w:endnote>
  <w:endnote w:type="continuationSeparator" w:id="0">
    <w:p w14:paraId="5C97D1A9" w14:textId="77777777" w:rsidR="002A3EB7" w:rsidRDefault="002A3EB7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ooter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7220629"/>
      <w:docPartObj>
        <w:docPartGallery w:val="Page Numbers (Bottom of Page)"/>
        <w:docPartUnique/>
      </w:docPartObj>
    </w:sdtPr>
    <w:sdtContent>
      <w:p w14:paraId="5330240C" w14:textId="78EE3EA3" w:rsidR="00696740" w:rsidRDefault="006967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F298E" w14:textId="77777777" w:rsidR="002A3EB7" w:rsidRDefault="002A3EB7" w:rsidP="00027560">
      <w:r>
        <w:separator/>
      </w:r>
    </w:p>
  </w:footnote>
  <w:footnote w:type="continuationSeparator" w:id="0">
    <w:p w14:paraId="4725BB18" w14:textId="77777777" w:rsidR="002A3EB7" w:rsidRDefault="002A3EB7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Header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Header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Header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Header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Header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Header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722B7"/>
    <w:multiLevelType w:val="hybridMultilevel"/>
    <w:tmpl w:val="201C500E"/>
    <w:lvl w:ilvl="0" w:tplc="C3785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50A8"/>
    <w:multiLevelType w:val="hybridMultilevel"/>
    <w:tmpl w:val="5352E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2"/>
  </w:num>
  <w:num w:numId="2" w16cid:durableId="788859169">
    <w:abstractNumId w:val="3"/>
  </w:num>
  <w:num w:numId="3" w16cid:durableId="1974870712">
    <w:abstractNumId w:val="1"/>
  </w:num>
  <w:num w:numId="4" w16cid:durableId="12906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0DC4"/>
    <w:rsid w:val="00027560"/>
    <w:rsid w:val="00034CAA"/>
    <w:rsid w:val="000350F8"/>
    <w:rsid w:val="000426C4"/>
    <w:rsid w:val="000451A9"/>
    <w:rsid w:val="00045D42"/>
    <w:rsid w:val="000502DD"/>
    <w:rsid w:val="0005481D"/>
    <w:rsid w:val="000652E1"/>
    <w:rsid w:val="00065BBF"/>
    <w:rsid w:val="00067F20"/>
    <w:rsid w:val="0007378E"/>
    <w:rsid w:val="00090235"/>
    <w:rsid w:val="00093FA0"/>
    <w:rsid w:val="0009525B"/>
    <w:rsid w:val="000B10E8"/>
    <w:rsid w:val="000B415A"/>
    <w:rsid w:val="000B6671"/>
    <w:rsid w:val="000B7F55"/>
    <w:rsid w:val="000C52C5"/>
    <w:rsid w:val="000C64E6"/>
    <w:rsid w:val="000D6F92"/>
    <w:rsid w:val="000F15E8"/>
    <w:rsid w:val="000F2A48"/>
    <w:rsid w:val="000F7153"/>
    <w:rsid w:val="00100094"/>
    <w:rsid w:val="00103BD5"/>
    <w:rsid w:val="00104B85"/>
    <w:rsid w:val="00117F9D"/>
    <w:rsid w:val="001208C4"/>
    <w:rsid w:val="001359EB"/>
    <w:rsid w:val="00146981"/>
    <w:rsid w:val="00150195"/>
    <w:rsid w:val="00156080"/>
    <w:rsid w:val="00156DF2"/>
    <w:rsid w:val="001665F7"/>
    <w:rsid w:val="00170EB6"/>
    <w:rsid w:val="00171914"/>
    <w:rsid w:val="00174CBE"/>
    <w:rsid w:val="00175B51"/>
    <w:rsid w:val="00180269"/>
    <w:rsid w:val="00183FBC"/>
    <w:rsid w:val="00184EB1"/>
    <w:rsid w:val="00196666"/>
    <w:rsid w:val="00197A64"/>
    <w:rsid w:val="001A4415"/>
    <w:rsid w:val="001B0130"/>
    <w:rsid w:val="001B1DA1"/>
    <w:rsid w:val="001B288A"/>
    <w:rsid w:val="001B69B1"/>
    <w:rsid w:val="001C024B"/>
    <w:rsid w:val="001C0ADC"/>
    <w:rsid w:val="001C14D9"/>
    <w:rsid w:val="001C2A07"/>
    <w:rsid w:val="001C5699"/>
    <w:rsid w:val="001E0443"/>
    <w:rsid w:val="001E16D1"/>
    <w:rsid w:val="001E6C0C"/>
    <w:rsid w:val="001F23AE"/>
    <w:rsid w:val="00201360"/>
    <w:rsid w:val="00206F51"/>
    <w:rsid w:val="00214C2C"/>
    <w:rsid w:val="00214CFE"/>
    <w:rsid w:val="002167D9"/>
    <w:rsid w:val="0023570D"/>
    <w:rsid w:val="002922FA"/>
    <w:rsid w:val="002A0506"/>
    <w:rsid w:val="002A36DF"/>
    <w:rsid w:val="002A3EB7"/>
    <w:rsid w:val="002D0FD6"/>
    <w:rsid w:val="002D2BCE"/>
    <w:rsid w:val="002D385D"/>
    <w:rsid w:val="002E1561"/>
    <w:rsid w:val="002E3C89"/>
    <w:rsid w:val="002E7877"/>
    <w:rsid w:val="002F3CCA"/>
    <w:rsid w:val="00301A4F"/>
    <w:rsid w:val="003066DF"/>
    <w:rsid w:val="00307F54"/>
    <w:rsid w:val="003121ED"/>
    <w:rsid w:val="00312A9C"/>
    <w:rsid w:val="003142C1"/>
    <w:rsid w:val="003177D3"/>
    <w:rsid w:val="003208D0"/>
    <w:rsid w:val="003237D1"/>
    <w:rsid w:val="00327E01"/>
    <w:rsid w:val="00341C17"/>
    <w:rsid w:val="003434F1"/>
    <w:rsid w:val="00343739"/>
    <w:rsid w:val="003511D5"/>
    <w:rsid w:val="00352410"/>
    <w:rsid w:val="00363666"/>
    <w:rsid w:val="003643C3"/>
    <w:rsid w:val="00367220"/>
    <w:rsid w:val="00372C90"/>
    <w:rsid w:val="00373283"/>
    <w:rsid w:val="00380638"/>
    <w:rsid w:val="00383D9D"/>
    <w:rsid w:val="003A5722"/>
    <w:rsid w:val="003B1FF7"/>
    <w:rsid w:val="003B672C"/>
    <w:rsid w:val="003C2A22"/>
    <w:rsid w:val="003D0DD7"/>
    <w:rsid w:val="003E1BC7"/>
    <w:rsid w:val="003E2DD7"/>
    <w:rsid w:val="003E2F89"/>
    <w:rsid w:val="003E330F"/>
    <w:rsid w:val="003F1F7D"/>
    <w:rsid w:val="003F3E47"/>
    <w:rsid w:val="00401E9C"/>
    <w:rsid w:val="00404FEC"/>
    <w:rsid w:val="00405532"/>
    <w:rsid w:val="004068D5"/>
    <w:rsid w:val="004073D4"/>
    <w:rsid w:val="004106EB"/>
    <w:rsid w:val="00410DFC"/>
    <w:rsid w:val="004140F2"/>
    <w:rsid w:val="00425848"/>
    <w:rsid w:val="00433579"/>
    <w:rsid w:val="00435C2E"/>
    <w:rsid w:val="004361EE"/>
    <w:rsid w:val="004372EA"/>
    <w:rsid w:val="0045378F"/>
    <w:rsid w:val="004616A9"/>
    <w:rsid w:val="00461EF4"/>
    <w:rsid w:val="00462B16"/>
    <w:rsid w:val="00465492"/>
    <w:rsid w:val="004654C4"/>
    <w:rsid w:val="004753E6"/>
    <w:rsid w:val="00484741"/>
    <w:rsid w:val="00490312"/>
    <w:rsid w:val="00495BF0"/>
    <w:rsid w:val="0049684A"/>
    <w:rsid w:val="004A36CE"/>
    <w:rsid w:val="004B429D"/>
    <w:rsid w:val="004B6A05"/>
    <w:rsid w:val="004B7F0F"/>
    <w:rsid w:val="004C73D1"/>
    <w:rsid w:val="004D3611"/>
    <w:rsid w:val="004D5B8B"/>
    <w:rsid w:val="004D7B72"/>
    <w:rsid w:val="004F3E6B"/>
    <w:rsid w:val="004F5BF0"/>
    <w:rsid w:val="004F5F8F"/>
    <w:rsid w:val="00512E24"/>
    <w:rsid w:val="00523715"/>
    <w:rsid w:val="00523838"/>
    <w:rsid w:val="00537365"/>
    <w:rsid w:val="005417FE"/>
    <w:rsid w:val="00541AD2"/>
    <w:rsid w:val="00553557"/>
    <w:rsid w:val="00560801"/>
    <w:rsid w:val="00567627"/>
    <w:rsid w:val="00570BBC"/>
    <w:rsid w:val="005753F9"/>
    <w:rsid w:val="005763F2"/>
    <w:rsid w:val="0058351E"/>
    <w:rsid w:val="00592451"/>
    <w:rsid w:val="00592962"/>
    <w:rsid w:val="00594FD7"/>
    <w:rsid w:val="005A308B"/>
    <w:rsid w:val="005B1AF4"/>
    <w:rsid w:val="005B36C5"/>
    <w:rsid w:val="005B4305"/>
    <w:rsid w:val="005D0C60"/>
    <w:rsid w:val="005D2161"/>
    <w:rsid w:val="005D2A2D"/>
    <w:rsid w:val="005D51B9"/>
    <w:rsid w:val="005D6374"/>
    <w:rsid w:val="005D7AC7"/>
    <w:rsid w:val="005E1EE6"/>
    <w:rsid w:val="005E48F1"/>
    <w:rsid w:val="005F6077"/>
    <w:rsid w:val="00607130"/>
    <w:rsid w:val="006144E9"/>
    <w:rsid w:val="00622229"/>
    <w:rsid w:val="00641DF4"/>
    <w:rsid w:val="00645A38"/>
    <w:rsid w:val="00646352"/>
    <w:rsid w:val="006505AF"/>
    <w:rsid w:val="00654788"/>
    <w:rsid w:val="0065538B"/>
    <w:rsid w:val="0066030E"/>
    <w:rsid w:val="00666074"/>
    <w:rsid w:val="00683188"/>
    <w:rsid w:val="006908A2"/>
    <w:rsid w:val="00696740"/>
    <w:rsid w:val="006B2326"/>
    <w:rsid w:val="006B760F"/>
    <w:rsid w:val="006C29D9"/>
    <w:rsid w:val="006D349A"/>
    <w:rsid w:val="006E2436"/>
    <w:rsid w:val="006F466F"/>
    <w:rsid w:val="00702AB7"/>
    <w:rsid w:val="00704042"/>
    <w:rsid w:val="00710F69"/>
    <w:rsid w:val="007170FD"/>
    <w:rsid w:val="00720C12"/>
    <w:rsid w:val="007307EF"/>
    <w:rsid w:val="007424D9"/>
    <w:rsid w:val="00744053"/>
    <w:rsid w:val="007441FF"/>
    <w:rsid w:val="00745BF5"/>
    <w:rsid w:val="00745CC3"/>
    <w:rsid w:val="00746945"/>
    <w:rsid w:val="00752B06"/>
    <w:rsid w:val="00754C92"/>
    <w:rsid w:val="0076012E"/>
    <w:rsid w:val="0076322C"/>
    <w:rsid w:val="007706F0"/>
    <w:rsid w:val="0078109C"/>
    <w:rsid w:val="00783023"/>
    <w:rsid w:val="007855EA"/>
    <w:rsid w:val="007A1C5F"/>
    <w:rsid w:val="007A7405"/>
    <w:rsid w:val="007B27BE"/>
    <w:rsid w:val="007B3C8D"/>
    <w:rsid w:val="007C0E60"/>
    <w:rsid w:val="007D1218"/>
    <w:rsid w:val="007E41A1"/>
    <w:rsid w:val="007F135E"/>
    <w:rsid w:val="007F7F74"/>
    <w:rsid w:val="0080109B"/>
    <w:rsid w:val="00803092"/>
    <w:rsid w:val="008173E3"/>
    <w:rsid w:val="00824507"/>
    <w:rsid w:val="00826A97"/>
    <w:rsid w:val="0083584B"/>
    <w:rsid w:val="00850FF6"/>
    <w:rsid w:val="00855116"/>
    <w:rsid w:val="00855178"/>
    <w:rsid w:val="00857E57"/>
    <w:rsid w:val="008634FF"/>
    <w:rsid w:val="00863C6D"/>
    <w:rsid w:val="0086681B"/>
    <w:rsid w:val="00866AFE"/>
    <w:rsid w:val="00870683"/>
    <w:rsid w:val="0087077F"/>
    <w:rsid w:val="00872A62"/>
    <w:rsid w:val="008771AD"/>
    <w:rsid w:val="00881759"/>
    <w:rsid w:val="00885B8A"/>
    <w:rsid w:val="0088754B"/>
    <w:rsid w:val="00887ECC"/>
    <w:rsid w:val="008A1905"/>
    <w:rsid w:val="008A49F5"/>
    <w:rsid w:val="008B0FED"/>
    <w:rsid w:val="008B3988"/>
    <w:rsid w:val="008B649E"/>
    <w:rsid w:val="008C7776"/>
    <w:rsid w:val="008D2D3D"/>
    <w:rsid w:val="008D496D"/>
    <w:rsid w:val="008D49F5"/>
    <w:rsid w:val="008D7DED"/>
    <w:rsid w:val="008E13AA"/>
    <w:rsid w:val="008E1F1D"/>
    <w:rsid w:val="008E445F"/>
    <w:rsid w:val="008F23ED"/>
    <w:rsid w:val="008F2B91"/>
    <w:rsid w:val="008F2C36"/>
    <w:rsid w:val="00924377"/>
    <w:rsid w:val="009443FE"/>
    <w:rsid w:val="00945405"/>
    <w:rsid w:val="00945728"/>
    <w:rsid w:val="0094593A"/>
    <w:rsid w:val="00946186"/>
    <w:rsid w:val="00955206"/>
    <w:rsid w:val="009576D4"/>
    <w:rsid w:val="00961CB5"/>
    <w:rsid w:val="00966BB2"/>
    <w:rsid w:val="00967B44"/>
    <w:rsid w:val="00971FC9"/>
    <w:rsid w:val="0097575C"/>
    <w:rsid w:val="0097695D"/>
    <w:rsid w:val="009823B8"/>
    <w:rsid w:val="00987AE1"/>
    <w:rsid w:val="009A208F"/>
    <w:rsid w:val="009B39AF"/>
    <w:rsid w:val="009B6394"/>
    <w:rsid w:val="009C3123"/>
    <w:rsid w:val="009C39E4"/>
    <w:rsid w:val="009C7077"/>
    <w:rsid w:val="009D0071"/>
    <w:rsid w:val="009E49FB"/>
    <w:rsid w:val="009E59A3"/>
    <w:rsid w:val="009F099C"/>
    <w:rsid w:val="009F369B"/>
    <w:rsid w:val="009F3D35"/>
    <w:rsid w:val="009F588C"/>
    <w:rsid w:val="009F6705"/>
    <w:rsid w:val="009F7BE9"/>
    <w:rsid w:val="00A01EEC"/>
    <w:rsid w:val="00A054FB"/>
    <w:rsid w:val="00A1324C"/>
    <w:rsid w:val="00A14618"/>
    <w:rsid w:val="00A1581E"/>
    <w:rsid w:val="00A32CA6"/>
    <w:rsid w:val="00A331E0"/>
    <w:rsid w:val="00A61DB4"/>
    <w:rsid w:val="00A64A96"/>
    <w:rsid w:val="00A711A7"/>
    <w:rsid w:val="00A72D35"/>
    <w:rsid w:val="00A77C47"/>
    <w:rsid w:val="00A876F0"/>
    <w:rsid w:val="00A87A2F"/>
    <w:rsid w:val="00A903C6"/>
    <w:rsid w:val="00A91F51"/>
    <w:rsid w:val="00A965C4"/>
    <w:rsid w:val="00A9700C"/>
    <w:rsid w:val="00A979B3"/>
    <w:rsid w:val="00AB0E26"/>
    <w:rsid w:val="00AB6018"/>
    <w:rsid w:val="00AC4B8C"/>
    <w:rsid w:val="00AD2E0C"/>
    <w:rsid w:val="00AD3646"/>
    <w:rsid w:val="00AD3E19"/>
    <w:rsid w:val="00AD7BE3"/>
    <w:rsid w:val="00AE4863"/>
    <w:rsid w:val="00AE6AA9"/>
    <w:rsid w:val="00AF7B49"/>
    <w:rsid w:val="00B0001A"/>
    <w:rsid w:val="00B0216E"/>
    <w:rsid w:val="00B11830"/>
    <w:rsid w:val="00B12E4C"/>
    <w:rsid w:val="00B13064"/>
    <w:rsid w:val="00B23A3E"/>
    <w:rsid w:val="00B34563"/>
    <w:rsid w:val="00B41261"/>
    <w:rsid w:val="00B46500"/>
    <w:rsid w:val="00B56EDC"/>
    <w:rsid w:val="00B63F4D"/>
    <w:rsid w:val="00B832D0"/>
    <w:rsid w:val="00B8679E"/>
    <w:rsid w:val="00BA100D"/>
    <w:rsid w:val="00BA55D3"/>
    <w:rsid w:val="00BA5B8F"/>
    <w:rsid w:val="00BA6357"/>
    <w:rsid w:val="00BA73FF"/>
    <w:rsid w:val="00BA79CC"/>
    <w:rsid w:val="00BB452B"/>
    <w:rsid w:val="00BC53AC"/>
    <w:rsid w:val="00BC581A"/>
    <w:rsid w:val="00BD134E"/>
    <w:rsid w:val="00BD4C6A"/>
    <w:rsid w:val="00BD7CF5"/>
    <w:rsid w:val="00BE09A2"/>
    <w:rsid w:val="00BE2CC3"/>
    <w:rsid w:val="00BE33B7"/>
    <w:rsid w:val="00BE3FD7"/>
    <w:rsid w:val="00BF0128"/>
    <w:rsid w:val="00BF1123"/>
    <w:rsid w:val="00BF4067"/>
    <w:rsid w:val="00C00D86"/>
    <w:rsid w:val="00C010BA"/>
    <w:rsid w:val="00C0641B"/>
    <w:rsid w:val="00C06E50"/>
    <w:rsid w:val="00C107F4"/>
    <w:rsid w:val="00C13207"/>
    <w:rsid w:val="00C21A4E"/>
    <w:rsid w:val="00C3154F"/>
    <w:rsid w:val="00C3402B"/>
    <w:rsid w:val="00C417E4"/>
    <w:rsid w:val="00C44688"/>
    <w:rsid w:val="00C514BF"/>
    <w:rsid w:val="00C539A7"/>
    <w:rsid w:val="00C54F6C"/>
    <w:rsid w:val="00C625D5"/>
    <w:rsid w:val="00C65535"/>
    <w:rsid w:val="00C7147B"/>
    <w:rsid w:val="00C72369"/>
    <w:rsid w:val="00C8256F"/>
    <w:rsid w:val="00C9204A"/>
    <w:rsid w:val="00CA1357"/>
    <w:rsid w:val="00CA32F2"/>
    <w:rsid w:val="00CB0FAE"/>
    <w:rsid w:val="00CB750E"/>
    <w:rsid w:val="00CB7607"/>
    <w:rsid w:val="00CC1377"/>
    <w:rsid w:val="00CC1AD1"/>
    <w:rsid w:val="00CC3203"/>
    <w:rsid w:val="00CC7BA5"/>
    <w:rsid w:val="00CC7D8F"/>
    <w:rsid w:val="00CC7EC9"/>
    <w:rsid w:val="00CD682E"/>
    <w:rsid w:val="00CE3AF2"/>
    <w:rsid w:val="00CE7306"/>
    <w:rsid w:val="00CF7E50"/>
    <w:rsid w:val="00D029AC"/>
    <w:rsid w:val="00D053E7"/>
    <w:rsid w:val="00D242F6"/>
    <w:rsid w:val="00D41B77"/>
    <w:rsid w:val="00D41C65"/>
    <w:rsid w:val="00D421AA"/>
    <w:rsid w:val="00D44DCA"/>
    <w:rsid w:val="00D4536D"/>
    <w:rsid w:val="00D51D20"/>
    <w:rsid w:val="00D55F6F"/>
    <w:rsid w:val="00D56CA1"/>
    <w:rsid w:val="00D657AA"/>
    <w:rsid w:val="00D674D7"/>
    <w:rsid w:val="00D70535"/>
    <w:rsid w:val="00D720A2"/>
    <w:rsid w:val="00D72C2C"/>
    <w:rsid w:val="00D77A3B"/>
    <w:rsid w:val="00D86DDF"/>
    <w:rsid w:val="00D9142D"/>
    <w:rsid w:val="00D916BD"/>
    <w:rsid w:val="00D93201"/>
    <w:rsid w:val="00DA1FCA"/>
    <w:rsid w:val="00DA2248"/>
    <w:rsid w:val="00DB5453"/>
    <w:rsid w:val="00DB56E5"/>
    <w:rsid w:val="00DC7DB7"/>
    <w:rsid w:val="00DD4AB8"/>
    <w:rsid w:val="00DF58AF"/>
    <w:rsid w:val="00DF7C93"/>
    <w:rsid w:val="00DF7F6F"/>
    <w:rsid w:val="00E02CD1"/>
    <w:rsid w:val="00E0455F"/>
    <w:rsid w:val="00E061D5"/>
    <w:rsid w:val="00E3337F"/>
    <w:rsid w:val="00E37514"/>
    <w:rsid w:val="00E419EC"/>
    <w:rsid w:val="00E4365E"/>
    <w:rsid w:val="00E45A56"/>
    <w:rsid w:val="00E57214"/>
    <w:rsid w:val="00E60E38"/>
    <w:rsid w:val="00E640E5"/>
    <w:rsid w:val="00E648E2"/>
    <w:rsid w:val="00E66531"/>
    <w:rsid w:val="00E74FFC"/>
    <w:rsid w:val="00E7525D"/>
    <w:rsid w:val="00E777BD"/>
    <w:rsid w:val="00E8530A"/>
    <w:rsid w:val="00E8573E"/>
    <w:rsid w:val="00E85C2D"/>
    <w:rsid w:val="00E9012F"/>
    <w:rsid w:val="00EA0311"/>
    <w:rsid w:val="00EA15DF"/>
    <w:rsid w:val="00ED38BB"/>
    <w:rsid w:val="00EE5900"/>
    <w:rsid w:val="00EE6ACA"/>
    <w:rsid w:val="00F05BF5"/>
    <w:rsid w:val="00F1419D"/>
    <w:rsid w:val="00F15EB7"/>
    <w:rsid w:val="00F215AC"/>
    <w:rsid w:val="00F26AA1"/>
    <w:rsid w:val="00F32003"/>
    <w:rsid w:val="00F34759"/>
    <w:rsid w:val="00F40544"/>
    <w:rsid w:val="00F40A09"/>
    <w:rsid w:val="00F4107C"/>
    <w:rsid w:val="00F41457"/>
    <w:rsid w:val="00F43FD3"/>
    <w:rsid w:val="00F5662B"/>
    <w:rsid w:val="00F5689D"/>
    <w:rsid w:val="00F643E9"/>
    <w:rsid w:val="00F75BAF"/>
    <w:rsid w:val="00F87DE3"/>
    <w:rsid w:val="00F90F1D"/>
    <w:rsid w:val="00F924D6"/>
    <w:rsid w:val="00F94155"/>
    <w:rsid w:val="00FA1F2F"/>
    <w:rsid w:val="00FA2FAF"/>
    <w:rsid w:val="00FA6829"/>
    <w:rsid w:val="00FB1171"/>
    <w:rsid w:val="00FB210F"/>
    <w:rsid w:val="00FC4E82"/>
    <w:rsid w:val="00FC530E"/>
    <w:rsid w:val="00FD1C55"/>
    <w:rsid w:val="00FD1C77"/>
    <w:rsid w:val="00FE15E8"/>
    <w:rsid w:val="00FE4A3A"/>
    <w:rsid w:val="00FF2BF1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61FCE"/>
  <w15:chartTrackingRefBased/>
  <w15:docId w15:val="{5A782DD7-96D8-4B73-BF0A-4B83802E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Revision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F26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DefaultParagraphFont"/>
    <w:rsid w:val="001B69B1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Paragraph">
    <w:name w:val="List Paragraph"/>
    <w:basedOn w:val="Normal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Normal"/>
    <w:rsid w:val="009576D4"/>
    <w:pPr>
      <w:snapToGrid w:val="0"/>
      <w:spacing w:before="100" w:after="100"/>
      <w:ind w:left="360" w:right="360"/>
    </w:pPr>
    <w:rPr>
      <w:szCs w:val="20"/>
      <w:lang w:val="de-DE" w:eastAsia="de-DE"/>
    </w:rPr>
  </w:style>
  <w:style w:type="character" w:customStyle="1" w:styleId="cf11">
    <w:name w:val="cf11"/>
    <w:basedOn w:val="DefaultParagraphFont"/>
    <w:rsid w:val="00553557"/>
    <w:rPr>
      <w:rFonts w:ascii="Segoe UI" w:hAnsi="Segoe UI" w:cs="Segoe UI" w:hint="default"/>
      <w:sz w:val="18"/>
      <w:szCs w:val="18"/>
    </w:rPr>
  </w:style>
  <w:style w:type="paragraph" w:customStyle="1" w:styleId="blockquote0">
    <w:name w:val="blockquote"/>
    <w:basedOn w:val="Normal"/>
    <w:rsid w:val="00945405"/>
    <w:pPr>
      <w:spacing w:before="100" w:after="100"/>
      <w:ind w:left="360" w:right="360"/>
    </w:pPr>
    <w:rPr>
      <w:rFonts w:eastAsiaTheme="minorHAns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ffice@picker-pr.a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file:////Users/ingeborg/Desktop/SLOW_Guetesiegel_Goldgelb_DE.p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3" ma:contentTypeDescription="Ein neues Dokument erstellen." ma:contentTypeScope="" ma:versionID="e44b126de14c1b0588a992a498d3077c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b95b1c05b66e3dbbf1510c562ec8f9ea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8528-019C-45A7-92F6-2408BDE8ABF0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2.xml><?xml version="1.0" encoding="utf-8"?>
<ds:datastoreItem xmlns:ds="http://schemas.openxmlformats.org/officeDocument/2006/customXml" ds:itemID="{329E0346-6900-482E-B487-34C2A5EA6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C054B-6212-45BF-9ADB-4BA337B37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Angelika Spechtler</cp:lastModifiedBy>
  <cp:revision>15</cp:revision>
  <cp:lastPrinted>2024-02-27T18:13:00Z</cp:lastPrinted>
  <dcterms:created xsi:type="dcterms:W3CDTF">2025-05-12T17:13:00Z</dcterms:created>
  <dcterms:modified xsi:type="dcterms:W3CDTF">2025-05-12T08:54:00Z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  <property fmtid="{D5CDD505-2E9C-101B-9397-08002B2CF9AE}" pid="4" name="GrammarlyDocumentId">
    <vt:lpwstr>6e53aac1-ab82-4202-8d08-af0307d4da96</vt:lpwstr>
  </property>
</Properties>
</file>